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62E8" w:rsidP="005762E8">
      <w:pPr>
        <w:ind w:firstLine="567"/>
        <w:jc w:val="right"/>
        <w:rPr>
          <w:bCs/>
          <w:sz w:val="28"/>
          <w:szCs w:val="28"/>
          <w:lang w:eastAsia="x-none"/>
        </w:rPr>
      </w:pPr>
      <w:r w:rsidRPr="00D0254B">
        <w:rPr>
          <w:bCs/>
          <w:sz w:val="28"/>
          <w:szCs w:val="28"/>
          <w:lang w:val="x-none" w:eastAsia="x-none"/>
        </w:rPr>
        <w:t xml:space="preserve">Дело № </w:t>
      </w:r>
      <w:r w:rsidR="00D506A3">
        <w:rPr>
          <w:bCs/>
          <w:sz w:val="28"/>
          <w:szCs w:val="28"/>
          <w:lang w:eastAsia="x-none"/>
        </w:rPr>
        <w:t>0</w:t>
      </w:r>
      <w:r w:rsidRPr="00D0254B">
        <w:rPr>
          <w:bCs/>
          <w:sz w:val="28"/>
          <w:szCs w:val="28"/>
          <w:lang w:val="x-none" w:eastAsia="x-none"/>
        </w:rPr>
        <w:t>5-</w:t>
      </w:r>
      <w:r w:rsidR="00D506A3">
        <w:rPr>
          <w:bCs/>
          <w:sz w:val="28"/>
          <w:szCs w:val="28"/>
          <w:lang w:eastAsia="x-none"/>
        </w:rPr>
        <w:t>0517</w:t>
      </w:r>
      <w:r w:rsidRPr="00D0254B" w:rsidR="00AD3173">
        <w:rPr>
          <w:bCs/>
          <w:sz w:val="28"/>
          <w:szCs w:val="28"/>
          <w:lang w:eastAsia="x-none"/>
        </w:rPr>
        <w:t>-</w:t>
      </w:r>
      <w:r w:rsidRPr="00D0254B">
        <w:rPr>
          <w:bCs/>
          <w:sz w:val="28"/>
          <w:szCs w:val="28"/>
          <w:lang w:val="x-none" w:eastAsia="x-none"/>
        </w:rPr>
        <w:t>2607/</w:t>
      </w:r>
      <w:r w:rsidRPr="00D0254B" w:rsidR="001D7FE3">
        <w:rPr>
          <w:bCs/>
          <w:sz w:val="28"/>
          <w:szCs w:val="28"/>
          <w:lang w:eastAsia="x-none"/>
        </w:rPr>
        <w:t>20</w:t>
      </w:r>
      <w:r w:rsidR="00895A58">
        <w:rPr>
          <w:bCs/>
          <w:sz w:val="28"/>
          <w:szCs w:val="28"/>
          <w:lang w:eastAsia="x-none"/>
        </w:rPr>
        <w:t>2</w:t>
      </w:r>
      <w:r w:rsidR="00D506A3">
        <w:rPr>
          <w:bCs/>
          <w:sz w:val="28"/>
          <w:szCs w:val="28"/>
          <w:lang w:eastAsia="x-none"/>
        </w:rPr>
        <w:t>4</w:t>
      </w:r>
    </w:p>
    <w:p w:rsidR="0089768C" w:rsidP="005762E8">
      <w:pPr>
        <w:ind w:firstLine="567"/>
        <w:jc w:val="right"/>
        <w:rPr>
          <w:bCs/>
          <w:sz w:val="28"/>
          <w:szCs w:val="28"/>
          <w:lang w:eastAsia="x-none"/>
        </w:rPr>
      </w:pPr>
    </w:p>
    <w:p w:rsidR="0089768C" w:rsidRPr="001E60C2" w:rsidP="005762E8">
      <w:pPr>
        <w:ind w:firstLine="567"/>
        <w:jc w:val="right"/>
        <w:rPr>
          <w:bCs/>
          <w:sz w:val="28"/>
          <w:szCs w:val="28"/>
          <w:lang w:eastAsia="x-none"/>
        </w:rPr>
      </w:pPr>
    </w:p>
    <w:p w:rsidR="005762E8" w:rsidRPr="00D0254B" w:rsidP="005762E8">
      <w:pPr>
        <w:ind w:firstLine="567"/>
        <w:jc w:val="center"/>
        <w:rPr>
          <w:bCs/>
          <w:sz w:val="28"/>
          <w:szCs w:val="28"/>
          <w:lang w:val="x-none" w:eastAsia="x-none"/>
        </w:rPr>
      </w:pPr>
      <w:r w:rsidRPr="00D0254B">
        <w:rPr>
          <w:bCs/>
          <w:sz w:val="28"/>
          <w:szCs w:val="28"/>
          <w:lang w:val="x-none" w:eastAsia="x-none"/>
        </w:rPr>
        <w:t>ПОСТАНОВЛЕНИЕ</w:t>
      </w:r>
    </w:p>
    <w:p w:rsidR="005762E8" w:rsidRPr="00D0254B" w:rsidP="005762E8">
      <w:pPr>
        <w:ind w:firstLine="567"/>
        <w:jc w:val="both"/>
        <w:rPr>
          <w:bCs/>
          <w:sz w:val="28"/>
          <w:szCs w:val="28"/>
          <w:lang w:val="x-none" w:eastAsia="x-none"/>
        </w:rPr>
      </w:pPr>
    </w:p>
    <w:p w:rsidR="005762E8" w:rsidRPr="00D0254B" w:rsidP="005762E8">
      <w:pPr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19</w:t>
      </w:r>
      <w:r w:rsidR="005B1684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>марта</w:t>
      </w:r>
      <w:r w:rsidR="005B1684">
        <w:rPr>
          <w:bCs/>
          <w:sz w:val="28"/>
          <w:szCs w:val="28"/>
          <w:lang w:eastAsia="x-none"/>
        </w:rPr>
        <w:t xml:space="preserve"> </w:t>
      </w:r>
      <w:r w:rsidR="00895A58">
        <w:rPr>
          <w:bCs/>
          <w:sz w:val="28"/>
          <w:szCs w:val="28"/>
          <w:lang w:eastAsia="x-none"/>
        </w:rPr>
        <w:t>202</w:t>
      </w:r>
      <w:r>
        <w:rPr>
          <w:bCs/>
          <w:sz w:val="28"/>
          <w:szCs w:val="28"/>
          <w:lang w:eastAsia="x-none"/>
        </w:rPr>
        <w:t>4</w:t>
      </w:r>
      <w:r w:rsidRPr="00D0254B">
        <w:rPr>
          <w:bCs/>
          <w:sz w:val="28"/>
          <w:szCs w:val="28"/>
          <w:lang w:val="x-none" w:eastAsia="x-none"/>
        </w:rPr>
        <w:t xml:space="preserve"> года</w:t>
      </w:r>
      <w:r w:rsidRPr="00D0254B" w:rsidR="00111E29">
        <w:rPr>
          <w:bCs/>
          <w:sz w:val="28"/>
          <w:szCs w:val="28"/>
          <w:lang w:eastAsia="x-none"/>
        </w:rPr>
        <w:t xml:space="preserve">                                 </w:t>
      </w:r>
      <w:r w:rsidRPr="00D0254B" w:rsidR="002357F2">
        <w:rPr>
          <w:bCs/>
          <w:sz w:val="28"/>
          <w:szCs w:val="28"/>
          <w:lang w:eastAsia="x-none"/>
        </w:rPr>
        <w:t xml:space="preserve"> </w:t>
      </w:r>
      <w:r w:rsidRPr="00D0254B" w:rsidR="00530F32">
        <w:rPr>
          <w:bCs/>
          <w:sz w:val="28"/>
          <w:szCs w:val="28"/>
          <w:lang w:eastAsia="x-none"/>
        </w:rPr>
        <w:t xml:space="preserve">     </w:t>
      </w:r>
      <w:r w:rsidRPr="00D0254B" w:rsidR="002C000F">
        <w:rPr>
          <w:bCs/>
          <w:sz w:val="28"/>
          <w:szCs w:val="28"/>
          <w:lang w:eastAsia="x-none"/>
        </w:rPr>
        <w:t xml:space="preserve">            </w:t>
      </w:r>
      <w:r w:rsidR="00D0254B">
        <w:rPr>
          <w:bCs/>
          <w:sz w:val="28"/>
          <w:szCs w:val="28"/>
          <w:lang w:eastAsia="x-none"/>
        </w:rPr>
        <w:t xml:space="preserve">                        </w:t>
      </w:r>
      <w:r w:rsidRPr="00D0254B">
        <w:rPr>
          <w:bCs/>
          <w:sz w:val="28"/>
          <w:szCs w:val="28"/>
          <w:lang w:val="x-none" w:eastAsia="x-none"/>
        </w:rPr>
        <w:t>город Сургут</w:t>
      </w:r>
    </w:p>
    <w:p w:rsidR="005762E8" w:rsidRPr="00D0254B" w:rsidP="005762E8">
      <w:pPr>
        <w:ind w:firstLine="567"/>
        <w:jc w:val="both"/>
        <w:rPr>
          <w:bCs/>
          <w:sz w:val="28"/>
          <w:szCs w:val="28"/>
          <w:lang w:eastAsia="x-none"/>
        </w:rPr>
      </w:pPr>
      <w:r w:rsidRPr="00D0254B">
        <w:rPr>
          <w:bCs/>
          <w:sz w:val="28"/>
          <w:szCs w:val="28"/>
          <w:lang w:eastAsia="x-none"/>
        </w:rPr>
        <w:t xml:space="preserve">  </w:t>
      </w:r>
    </w:p>
    <w:p w:rsidR="00DE670A" w:rsidP="00DE670A">
      <w:pPr>
        <w:ind w:firstLine="567"/>
        <w:jc w:val="both"/>
        <w:rPr>
          <w:color w:val="000000"/>
          <w:sz w:val="28"/>
          <w:szCs w:val="28"/>
        </w:rPr>
      </w:pPr>
      <w:r w:rsidRPr="000F05B2">
        <w:rPr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</w:t>
      </w:r>
      <w:r>
        <w:rPr>
          <w:sz w:val="28"/>
          <w:szCs w:val="28"/>
        </w:rPr>
        <w:t>-</w:t>
      </w:r>
      <w:r w:rsidRPr="000F05B2">
        <w:rPr>
          <w:sz w:val="28"/>
          <w:szCs w:val="28"/>
        </w:rPr>
        <w:t xml:space="preserve"> Югры К</w:t>
      </w:r>
      <w:r>
        <w:rPr>
          <w:sz w:val="28"/>
          <w:szCs w:val="28"/>
        </w:rPr>
        <w:t>онева</w:t>
      </w:r>
      <w:r w:rsidRPr="000F05B2">
        <w:rPr>
          <w:sz w:val="28"/>
          <w:szCs w:val="28"/>
        </w:rPr>
        <w:t xml:space="preserve"> Е.Н., находящийся по адресу: </w:t>
      </w:r>
      <w:r w:rsidRPr="000F05B2">
        <w:rPr>
          <w:color w:val="000000"/>
          <w:sz w:val="28"/>
          <w:szCs w:val="28"/>
        </w:rPr>
        <w:t>Ханты-Мансийский автономный округ – Югра, г. Сургут, ул. Гагарина, д. 9, зал судебного заседания каб. 203,</w:t>
      </w:r>
      <w:r>
        <w:rPr>
          <w:color w:val="000000"/>
          <w:sz w:val="28"/>
          <w:szCs w:val="28"/>
        </w:rPr>
        <w:t xml:space="preserve"> </w:t>
      </w:r>
    </w:p>
    <w:p w:rsidR="00DE670A" w:rsidP="00E36515">
      <w:pPr>
        <w:ind w:firstLine="567"/>
        <w:jc w:val="both"/>
        <w:rPr>
          <w:sz w:val="28"/>
          <w:szCs w:val="28"/>
        </w:rPr>
      </w:pPr>
      <w:r w:rsidRPr="000F05B2">
        <w:rPr>
          <w:color w:val="000000"/>
          <w:sz w:val="28"/>
          <w:szCs w:val="28"/>
        </w:rPr>
        <w:t xml:space="preserve">рассмотрев дело об административном правонарушении № </w:t>
      </w:r>
      <w:r w:rsidR="00D506A3">
        <w:rPr>
          <w:color w:val="000000"/>
          <w:sz w:val="28"/>
          <w:szCs w:val="28"/>
        </w:rPr>
        <w:t>0</w:t>
      </w:r>
      <w:r w:rsidRPr="000F05B2">
        <w:rPr>
          <w:color w:val="000000"/>
          <w:sz w:val="28"/>
          <w:szCs w:val="28"/>
        </w:rPr>
        <w:t>5-</w:t>
      </w:r>
      <w:r w:rsidR="00D506A3">
        <w:rPr>
          <w:color w:val="000000"/>
          <w:sz w:val="28"/>
          <w:szCs w:val="28"/>
        </w:rPr>
        <w:t>0517</w:t>
      </w:r>
      <w:r w:rsidRPr="000F05B2">
        <w:rPr>
          <w:color w:val="000000"/>
          <w:sz w:val="28"/>
          <w:szCs w:val="28"/>
        </w:rPr>
        <w:t>-2607/20</w:t>
      </w:r>
      <w:r w:rsidR="00895A58">
        <w:rPr>
          <w:color w:val="000000"/>
          <w:sz w:val="28"/>
          <w:szCs w:val="28"/>
        </w:rPr>
        <w:t>2</w:t>
      </w:r>
      <w:r w:rsidR="00D506A3">
        <w:rPr>
          <w:color w:val="000000"/>
          <w:sz w:val="28"/>
          <w:szCs w:val="28"/>
        </w:rPr>
        <w:t>4</w:t>
      </w:r>
      <w:r w:rsidRPr="000F05B2">
        <w:rPr>
          <w:b/>
          <w:color w:val="000000"/>
          <w:sz w:val="28"/>
          <w:szCs w:val="28"/>
        </w:rPr>
        <w:t xml:space="preserve"> </w:t>
      </w:r>
      <w:r w:rsidRPr="000F05B2">
        <w:rPr>
          <w:color w:val="000000"/>
          <w:sz w:val="28"/>
          <w:szCs w:val="28"/>
        </w:rPr>
        <w:t xml:space="preserve">в отношении </w:t>
      </w:r>
      <w:r w:rsidR="00D506A3">
        <w:rPr>
          <w:color w:val="0000CC"/>
          <w:sz w:val="28"/>
          <w:szCs w:val="28"/>
        </w:rPr>
        <w:t>Бочанова</w:t>
      </w:r>
      <w:r w:rsidR="00D506A3">
        <w:rPr>
          <w:color w:val="0000CC"/>
          <w:sz w:val="28"/>
          <w:szCs w:val="28"/>
        </w:rPr>
        <w:t xml:space="preserve"> Николая Николаевича</w:t>
      </w:r>
      <w:r w:rsidRPr="005205F1" w:rsidR="005205F1">
        <w:rPr>
          <w:sz w:val="28"/>
          <w:szCs w:val="28"/>
        </w:rPr>
        <w:t>………</w:t>
      </w:r>
    </w:p>
    <w:p w:rsidR="00DE670A" w:rsidRPr="000F05B2" w:rsidP="00E36515">
      <w:pPr>
        <w:ind w:firstLine="567"/>
        <w:jc w:val="both"/>
        <w:rPr>
          <w:sz w:val="28"/>
          <w:szCs w:val="28"/>
        </w:rPr>
      </w:pPr>
      <w:r w:rsidRPr="000F05B2">
        <w:rPr>
          <w:sz w:val="28"/>
          <w:szCs w:val="28"/>
        </w:rPr>
        <w:t xml:space="preserve">в совершении административного правонарушения, предусмотренного ч. </w:t>
      </w:r>
      <w:r w:rsidR="008B1930">
        <w:rPr>
          <w:sz w:val="28"/>
          <w:szCs w:val="28"/>
        </w:rPr>
        <w:t>5</w:t>
      </w:r>
      <w:r w:rsidRPr="000F05B2">
        <w:rPr>
          <w:sz w:val="28"/>
          <w:szCs w:val="28"/>
        </w:rPr>
        <w:t xml:space="preserve"> ст. </w:t>
      </w:r>
      <w:r w:rsidR="008B1930">
        <w:rPr>
          <w:sz w:val="28"/>
          <w:szCs w:val="28"/>
        </w:rPr>
        <w:t>12.15</w:t>
      </w:r>
      <w:r w:rsidRPr="000F05B2">
        <w:rPr>
          <w:sz w:val="28"/>
          <w:szCs w:val="28"/>
        </w:rPr>
        <w:t xml:space="preserve"> Кодекса Российской Федерации об административных правонарушениях,</w:t>
      </w:r>
    </w:p>
    <w:p w:rsidR="00DE670A" w:rsidRPr="000F05B2" w:rsidP="00E36515">
      <w:pPr>
        <w:ind w:firstLine="567"/>
        <w:jc w:val="center"/>
        <w:rPr>
          <w:sz w:val="28"/>
          <w:szCs w:val="28"/>
        </w:rPr>
      </w:pPr>
    </w:p>
    <w:p w:rsidR="00DE670A" w:rsidRPr="000F05B2" w:rsidP="00E36515">
      <w:pPr>
        <w:ind w:firstLine="567"/>
        <w:jc w:val="center"/>
        <w:rPr>
          <w:sz w:val="28"/>
          <w:szCs w:val="28"/>
        </w:rPr>
      </w:pPr>
      <w:r w:rsidRPr="000F05B2">
        <w:rPr>
          <w:sz w:val="28"/>
          <w:szCs w:val="28"/>
        </w:rPr>
        <w:t>УСТАНОВИЛ:</w:t>
      </w:r>
    </w:p>
    <w:p w:rsidR="00DE670A" w:rsidRPr="000F05B2" w:rsidP="00E36515">
      <w:pPr>
        <w:ind w:firstLine="567"/>
        <w:jc w:val="center"/>
        <w:rPr>
          <w:sz w:val="28"/>
          <w:szCs w:val="28"/>
        </w:rPr>
      </w:pPr>
    </w:p>
    <w:p w:rsidR="00D550CC" w:rsidRPr="00E4257D" w:rsidP="00D550CC">
      <w:pPr>
        <w:ind w:firstLine="567"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Бочанов Н.Н</w:t>
      </w:r>
      <w:r w:rsidRPr="00FF43EA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F43EA">
        <w:rPr>
          <w:sz w:val="28"/>
          <w:szCs w:val="28"/>
        </w:rPr>
        <w:t xml:space="preserve"> в </w:t>
      </w:r>
      <w:r>
        <w:rPr>
          <w:sz w:val="28"/>
          <w:szCs w:val="28"/>
        </w:rPr>
        <w:t>09</w:t>
      </w:r>
      <w:r w:rsidRPr="00FF43E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37</w:t>
      </w:r>
      <w:r w:rsidRPr="00FF43EA">
        <w:rPr>
          <w:sz w:val="28"/>
          <w:szCs w:val="28"/>
        </w:rPr>
        <w:t xml:space="preserve"> минут </w:t>
      </w:r>
      <w:r w:rsidRPr="008A6BCD">
        <w:rPr>
          <w:sz w:val="28"/>
          <w:szCs w:val="28"/>
        </w:rPr>
        <w:t xml:space="preserve">на </w:t>
      </w:r>
      <w:r>
        <w:rPr>
          <w:sz w:val="28"/>
          <w:szCs w:val="28"/>
        </w:rPr>
        <w:t>188 км + 370 м</w:t>
      </w:r>
      <w:r w:rsidRPr="008A6BCD">
        <w:rPr>
          <w:sz w:val="28"/>
          <w:szCs w:val="28"/>
        </w:rPr>
        <w:t xml:space="preserve"> автодороги </w:t>
      </w:r>
      <w:r w:rsidR="005E3898">
        <w:rPr>
          <w:sz w:val="28"/>
          <w:szCs w:val="28"/>
        </w:rPr>
        <w:t>Сургут-Нижневартовск</w:t>
      </w:r>
      <w:r w:rsidRPr="008A6BCD">
        <w:rPr>
          <w:sz w:val="28"/>
          <w:szCs w:val="28"/>
        </w:rPr>
        <w:t>,</w:t>
      </w:r>
      <w:r w:rsidRPr="008A6BCD">
        <w:rPr>
          <w:color w:val="000000"/>
          <w:sz w:val="28"/>
          <w:szCs w:val="28"/>
        </w:rPr>
        <w:t xml:space="preserve"> </w:t>
      </w:r>
      <w:r w:rsidRPr="008A6BCD">
        <w:rPr>
          <w:sz w:val="28"/>
          <w:szCs w:val="28"/>
        </w:rPr>
        <w:t>в нарушение п.</w:t>
      </w:r>
      <w:r w:rsidR="00A70E1A">
        <w:rPr>
          <w:sz w:val="28"/>
          <w:szCs w:val="28"/>
        </w:rPr>
        <w:t xml:space="preserve"> 1.3 </w:t>
      </w:r>
      <w:r w:rsidRPr="008A6BCD">
        <w:rPr>
          <w:sz w:val="28"/>
          <w:szCs w:val="28"/>
        </w:rPr>
        <w:t xml:space="preserve">ПДД РФ, </w:t>
      </w:r>
      <w:r w:rsidRPr="009C1369" w:rsidR="00A70E1A">
        <w:rPr>
          <w:sz w:val="28"/>
          <w:szCs w:val="28"/>
        </w:rPr>
        <w:t xml:space="preserve">управляя транспортным средством марки </w:t>
      </w:r>
      <w:r w:rsidRPr="005205F1" w:rsidR="005205F1">
        <w:rPr>
          <w:sz w:val="28"/>
          <w:szCs w:val="28"/>
        </w:rPr>
        <w:t>………</w:t>
      </w:r>
      <w:r w:rsidRPr="009C1369" w:rsidR="00A70E1A">
        <w:rPr>
          <w:sz w:val="28"/>
          <w:szCs w:val="28"/>
        </w:rPr>
        <w:t xml:space="preserve">государственный регистрационный знак </w:t>
      </w:r>
      <w:r w:rsidRPr="005205F1" w:rsidR="005205F1">
        <w:rPr>
          <w:sz w:val="28"/>
          <w:szCs w:val="28"/>
        </w:rPr>
        <w:t>………</w:t>
      </w:r>
      <w:r w:rsidRPr="005E3898" w:rsidR="005E3898">
        <w:rPr>
          <w:sz w:val="28"/>
          <w:szCs w:val="28"/>
        </w:rPr>
        <w:t>совершил обгон впереди движущегося транспортного средства с выездом на сторону дороги, предназначенную для встречного движения транспортных средств в зоне действия дорожного знака 3.20</w:t>
      </w:r>
      <w:r w:rsidRPr="005E3898" w:rsidR="005E3898">
        <w:rPr>
          <w:b/>
          <w:bCs/>
          <w:sz w:val="28"/>
          <w:szCs w:val="28"/>
        </w:rPr>
        <w:t xml:space="preserve"> </w:t>
      </w:r>
      <w:r w:rsidRPr="005E3898" w:rsidR="005E3898">
        <w:rPr>
          <w:sz w:val="28"/>
          <w:szCs w:val="28"/>
        </w:rPr>
        <w:t>"Обгон запрещен" Приложения № 1 к Правилам дорожного движения РФ, установленным совместно со знаком дополнительной информации п. 8.5.4 Правил дорожного движения РФ, который указывает на время суток, в течение которого действует знак с 07 часов 00 минут до 10 часов 00 минут и с 17 часов 00 минут до 20 часов 00 минут</w:t>
      </w:r>
      <w:r w:rsidRPr="00E4257D">
        <w:rPr>
          <w:sz w:val="28"/>
          <w:szCs w:val="28"/>
        </w:rPr>
        <w:t>, предусмотренного ч.</w:t>
      </w:r>
      <w:r>
        <w:rPr>
          <w:sz w:val="28"/>
          <w:szCs w:val="28"/>
        </w:rPr>
        <w:t xml:space="preserve"> </w:t>
      </w:r>
      <w:r w:rsidRPr="00E4257D">
        <w:rPr>
          <w:sz w:val="28"/>
          <w:szCs w:val="28"/>
        </w:rPr>
        <w:t>4 ст.12.15 КоАП РФ, то есть совершил повторно административное правонарушение</w:t>
      </w:r>
      <w:r>
        <w:rPr>
          <w:sz w:val="28"/>
          <w:szCs w:val="28"/>
        </w:rPr>
        <w:t xml:space="preserve"> по</w:t>
      </w:r>
      <w:r w:rsidRPr="00E4257D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  <w:r w:rsidRPr="00E4257D">
        <w:rPr>
          <w:sz w:val="28"/>
          <w:szCs w:val="28"/>
        </w:rPr>
        <w:t xml:space="preserve"> 4 ст</w:t>
      </w:r>
      <w:r>
        <w:rPr>
          <w:sz w:val="28"/>
          <w:szCs w:val="28"/>
        </w:rPr>
        <w:t>.</w:t>
      </w:r>
      <w:r w:rsidRPr="00E4257D">
        <w:rPr>
          <w:sz w:val="28"/>
          <w:szCs w:val="28"/>
        </w:rPr>
        <w:t xml:space="preserve"> 12.15 Кодекса РФ об административных правонарушениях, за которое предусмотрена ответственность ч.</w:t>
      </w:r>
      <w:r>
        <w:rPr>
          <w:sz w:val="28"/>
          <w:szCs w:val="28"/>
        </w:rPr>
        <w:t xml:space="preserve"> </w:t>
      </w:r>
      <w:r w:rsidRPr="00E4257D">
        <w:rPr>
          <w:sz w:val="28"/>
          <w:szCs w:val="28"/>
        </w:rPr>
        <w:t>5 ст.12.15 КоАП РФ.</w:t>
      </w:r>
    </w:p>
    <w:p w:rsidR="00D506A3" w:rsidRPr="00EC496E" w:rsidP="00D506A3">
      <w:pPr>
        <w:ind w:firstLine="567"/>
        <w:jc w:val="both"/>
        <w:rPr>
          <w:sz w:val="28"/>
          <w:szCs w:val="28"/>
        </w:rPr>
      </w:pPr>
      <w:r w:rsidRPr="00EC496E">
        <w:rPr>
          <w:sz w:val="28"/>
          <w:szCs w:val="28"/>
        </w:rPr>
        <w:t xml:space="preserve">Мировым судьей </w:t>
      </w:r>
      <w:r>
        <w:rPr>
          <w:sz w:val="28"/>
          <w:szCs w:val="28"/>
        </w:rPr>
        <w:t>при подготовке</w:t>
      </w:r>
      <w:r w:rsidRPr="00EC496E">
        <w:rPr>
          <w:sz w:val="28"/>
          <w:szCs w:val="28"/>
        </w:rPr>
        <w:t xml:space="preserve"> были изучены представленные материалы дела, а именно:</w:t>
      </w:r>
    </w:p>
    <w:p w:rsidR="00B57CED" w:rsidP="00B57CED">
      <w:pPr>
        <w:ind w:firstLine="567"/>
        <w:jc w:val="both"/>
        <w:rPr>
          <w:sz w:val="28"/>
          <w:szCs w:val="28"/>
        </w:rPr>
      </w:pPr>
      <w:r w:rsidRPr="001D6874">
        <w:rPr>
          <w:sz w:val="28"/>
          <w:szCs w:val="28"/>
        </w:rPr>
        <w:t xml:space="preserve">- протокол об административном правонарушении </w:t>
      </w:r>
      <w:r w:rsidR="005E3898">
        <w:rPr>
          <w:sz w:val="28"/>
          <w:szCs w:val="28"/>
        </w:rPr>
        <w:t>№ 86 ХМ 555513</w:t>
      </w:r>
      <w:r w:rsidR="005964A5">
        <w:rPr>
          <w:sz w:val="28"/>
          <w:szCs w:val="28"/>
        </w:rPr>
        <w:t xml:space="preserve"> </w:t>
      </w:r>
      <w:r w:rsidRPr="001D6874">
        <w:rPr>
          <w:sz w:val="28"/>
          <w:szCs w:val="28"/>
        </w:rPr>
        <w:t xml:space="preserve">от </w:t>
      </w:r>
      <w:r w:rsidR="00026A6A">
        <w:rPr>
          <w:sz w:val="28"/>
          <w:szCs w:val="28"/>
        </w:rPr>
        <w:t>1</w:t>
      </w:r>
      <w:r w:rsidR="005E3898">
        <w:rPr>
          <w:sz w:val="28"/>
          <w:szCs w:val="28"/>
        </w:rPr>
        <w:t>5</w:t>
      </w:r>
      <w:r w:rsidR="00026A6A">
        <w:rPr>
          <w:sz w:val="28"/>
          <w:szCs w:val="28"/>
        </w:rPr>
        <w:t>.</w:t>
      </w:r>
      <w:r w:rsidR="005E3898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5E3898">
        <w:rPr>
          <w:sz w:val="28"/>
          <w:szCs w:val="28"/>
        </w:rPr>
        <w:t>3</w:t>
      </w:r>
      <w:r w:rsidRPr="001D6874">
        <w:rPr>
          <w:sz w:val="28"/>
          <w:szCs w:val="28"/>
        </w:rPr>
        <w:t xml:space="preserve">, согласно которому </w:t>
      </w:r>
      <w:r w:rsidR="005E3898">
        <w:rPr>
          <w:color w:val="0000CC"/>
          <w:sz w:val="28"/>
          <w:szCs w:val="28"/>
        </w:rPr>
        <w:t>Бочанов Н.Н</w:t>
      </w:r>
      <w:r w:rsidRPr="00FF43EA" w:rsidR="00026A6A">
        <w:rPr>
          <w:sz w:val="28"/>
          <w:szCs w:val="28"/>
        </w:rPr>
        <w:t xml:space="preserve">. </w:t>
      </w:r>
      <w:r w:rsidR="005E3898">
        <w:rPr>
          <w:sz w:val="28"/>
          <w:szCs w:val="28"/>
        </w:rPr>
        <w:t>15</w:t>
      </w:r>
      <w:r w:rsidR="00026A6A">
        <w:rPr>
          <w:sz w:val="28"/>
          <w:szCs w:val="28"/>
        </w:rPr>
        <w:t>.</w:t>
      </w:r>
      <w:r w:rsidR="005E3898">
        <w:rPr>
          <w:sz w:val="28"/>
          <w:szCs w:val="28"/>
        </w:rPr>
        <w:t>11</w:t>
      </w:r>
      <w:r w:rsidR="00026A6A">
        <w:rPr>
          <w:sz w:val="28"/>
          <w:szCs w:val="28"/>
        </w:rPr>
        <w:t>.202</w:t>
      </w:r>
      <w:r w:rsidR="005E3898">
        <w:rPr>
          <w:sz w:val="28"/>
          <w:szCs w:val="28"/>
        </w:rPr>
        <w:t>3</w:t>
      </w:r>
      <w:r w:rsidRPr="00FF43EA" w:rsidR="00026A6A">
        <w:rPr>
          <w:sz w:val="28"/>
          <w:szCs w:val="28"/>
        </w:rPr>
        <w:t xml:space="preserve"> года в </w:t>
      </w:r>
      <w:r w:rsidR="005E3898">
        <w:rPr>
          <w:sz w:val="28"/>
          <w:szCs w:val="28"/>
        </w:rPr>
        <w:t>09</w:t>
      </w:r>
      <w:r w:rsidRPr="00FF43EA" w:rsidR="00026A6A">
        <w:rPr>
          <w:sz w:val="28"/>
          <w:szCs w:val="28"/>
        </w:rPr>
        <w:t xml:space="preserve"> часов </w:t>
      </w:r>
      <w:r w:rsidR="005E3898">
        <w:rPr>
          <w:sz w:val="28"/>
          <w:szCs w:val="28"/>
        </w:rPr>
        <w:t>37</w:t>
      </w:r>
      <w:r w:rsidRPr="00FF43EA" w:rsidR="00026A6A">
        <w:rPr>
          <w:sz w:val="28"/>
          <w:szCs w:val="28"/>
        </w:rPr>
        <w:t xml:space="preserve"> минут </w:t>
      </w:r>
      <w:r w:rsidRPr="008A6BCD" w:rsidR="00026A6A">
        <w:rPr>
          <w:sz w:val="28"/>
          <w:szCs w:val="28"/>
        </w:rPr>
        <w:t xml:space="preserve">на </w:t>
      </w:r>
      <w:r w:rsidR="005E3898">
        <w:rPr>
          <w:sz w:val="28"/>
          <w:szCs w:val="28"/>
        </w:rPr>
        <w:t>188 км + 370 м</w:t>
      </w:r>
      <w:r w:rsidRPr="008A6BCD" w:rsidR="005E3898">
        <w:rPr>
          <w:sz w:val="28"/>
          <w:szCs w:val="28"/>
        </w:rPr>
        <w:t xml:space="preserve"> автодороги </w:t>
      </w:r>
      <w:r w:rsidR="005E3898">
        <w:rPr>
          <w:sz w:val="28"/>
          <w:szCs w:val="28"/>
        </w:rPr>
        <w:t>Сургут-Нижневартовск</w:t>
      </w:r>
      <w:r w:rsidRPr="008A6BCD" w:rsidR="005E3898">
        <w:rPr>
          <w:sz w:val="28"/>
          <w:szCs w:val="28"/>
        </w:rPr>
        <w:t>,</w:t>
      </w:r>
      <w:r w:rsidRPr="008A6BCD" w:rsidR="005E3898">
        <w:rPr>
          <w:color w:val="000000"/>
          <w:sz w:val="28"/>
          <w:szCs w:val="28"/>
        </w:rPr>
        <w:t xml:space="preserve"> </w:t>
      </w:r>
      <w:r w:rsidRPr="008A6BCD" w:rsidR="005E3898">
        <w:rPr>
          <w:sz w:val="28"/>
          <w:szCs w:val="28"/>
        </w:rPr>
        <w:t>в нарушение п.</w:t>
      </w:r>
      <w:r w:rsidR="005E3898">
        <w:rPr>
          <w:sz w:val="28"/>
          <w:szCs w:val="28"/>
        </w:rPr>
        <w:t xml:space="preserve"> 1.3 </w:t>
      </w:r>
      <w:r w:rsidRPr="008A6BCD" w:rsidR="005E3898">
        <w:rPr>
          <w:sz w:val="28"/>
          <w:szCs w:val="28"/>
        </w:rPr>
        <w:t xml:space="preserve">ПДД РФ, </w:t>
      </w:r>
      <w:r w:rsidRPr="009C1369" w:rsidR="005E3898">
        <w:rPr>
          <w:sz w:val="28"/>
          <w:szCs w:val="28"/>
        </w:rPr>
        <w:t xml:space="preserve">управляя транспортным средством марки </w:t>
      </w:r>
      <w:r w:rsidRPr="005205F1" w:rsidR="005205F1">
        <w:rPr>
          <w:sz w:val="28"/>
          <w:szCs w:val="28"/>
        </w:rPr>
        <w:t>………</w:t>
      </w:r>
      <w:r w:rsidRPr="009C1369" w:rsidR="005E3898">
        <w:rPr>
          <w:sz w:val="28"/>
          <w:szCs w:val="28"/>
        </w:rPr>
        <w:t xml:space="preserve">, государственный регистрационный знак </w:t>
      </w:r>
      <w:r w:rsidRPr="005205F1" w:rsidR="005205F1">
        <w:rPr>
          <w:sz w:val="28"/>
          <w:szCs w:val="28"/>
        </w:rPr>
        <w:t>………</w:t>
      </w:r>
      <w:r w:rsidRPr="009C1369" w:rsidR="005E3898">
        <w:rPr>
          <w:sz w:val="28"/>
          <w:szCs w:val="28"/>
        </w:rPr>
        <w:t xml:space="preserve">, </w:t>
      </w:r>
      <w:r w:rsidRPr="005E3898" w:rsidR="005E3898">
        <w:rPr>
          <w:sz w:val="28"/>
          <w:szCs w:val="28"/>
        </w:rPr>
        <w:t>совершил обгон впереди движущегося транспортного средства с выездом на сторону дороги, предназначенную для встречного движения транспортных средств в зоне действия дорожного знака 3.20</w:t>
      </w:r>
      <w:r w:rsidRPr="005E3898" w:rsidR="005E3898">
        <w:rPr>
          <w:b/>
          <w:bCs/>
          <w:sz w:val="28"/>
          <w:szCs w:val="28"/>
        </w:rPr>
        <w:t xml:space="preserve"> </w:t>
      </w:r>
      <w:r w:rsidRPr="005E3898" w:rsidR="005E3898">
        <w:rPr>
          <w:sz w:val="28"/>
          <w:szCs w:val="28"/>
        </w:rPr>
        <w:t>"Обгон запрещен" Приложения № 1 к Правилам дорожного движения РФ, установленным совместно со знаком дополнительной информации п. 8.5.4 Правил дорожного движения РФ, который указывает на время суток, в течение которого действует знак с 07 часов 00 минут до 10 часов 00 минут и с 17 часов 00 минут до 20 часов 00 минут</w:t>
      </w:r>
      <w:r w:rsidRPr="001D6874">
        <w:rPr>
          <w:sz w:val="28"/>
          <w:szCs w:val="28"/>
        </w:rPr>
        <w:t>;</w:t>
      </w:r>
    </w:p>
    <w:p w:rsidR="005E3898" w:rsidP="005E3898">
      <w:pPr>
        <w:ind w:firstLine="567"/>
        <w:jc w:val="both"/>
        <w:rPr>
          <w:sz w:val="28"/>
          <w:szCs w:val="28"/>
        </w:rPr>
      </w:pPr>
      <w:r w:rsidRPr="00B704F8">
        <w:rPr>
          <w:sz w:val="28"/>
          <w:szCs w:val="28"/>
        </w:rPr>
        <w:t xml:space="preserve">- </w:t>
      </w:r>
      <w:r>
        <w:rPr>
          <w:sz w:val="28"/>
          <w:szCs w:val="28"/>
        </w:rPr>
        <w:t>схем</w:t>
      </w:r>
      <w:r w:rsidR="001665F4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места совершения административного правонарушения от 15.11.2024</w:t>
      </w:r>
      <w:r w:rsidRPr="00B704F8">
        <w:rPr>
          <w:sz w:val="28"/>
          <w:szCs w:val="28"/>
        </w:rPr>
        <w:t>;</w:t>
      </w:r>
    </w:p>
    <w:p w:rsidR="00026A6A" w:rsidP="00026A6A">
      <w:pPr>
        <w:ind w:firstLine="567"/>
        <w:jc w:val="both"/>
        <w:rPr>
          <w:sz w:val="28"/>
          <w:szCs w:val="28"/>
        </w:rPr>
      </w:pPr>
      <w:r w:rsidRPr="0020658C">
        <w:rPr>
          <w:sz w:val="28"/>
          <w:szCs w:val="28"/>
        </w:rPr>
        <w:t xml:space="preserve">- рапорт сотрудника полиции, в котором изложены обстоятельства совершенного правонарушения; </w:t>
      </w:r>
    </w:p>
    <w:p w:rsidR="005E3898" w:rsidP="005E3898">
      <w:pPr>
        <w:ind w:firstLine="567"/>
        <w:jc w:val="both"/>
        <w:rPr>
          <w:sz w:val="28"/>
          <w:szCs w:val="28"/>
        </w:rPr>
      </w:pPr>
      <w:r w:rsidRPr="00E4257D">
        <w:rPr>
          <w:sz w:val="28"/>
          <w:szCs w:val="28"/>
        </w:rPr>
        <w:t>- копи</w:t>
      </w:r>
      <w:r w:rsidR="001665F4">
        <w:rPr>
          <w:sz w:val="28"/>
          <w:szCs w:val="28"/>
        </w:rPr>
        <w:t>я</w:t>
      </w:r>
      <w:r w:rsidRPr="00E4257D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от</w:t>
      </w:r>
      <w:r w:rsidRPr="00E4257D">
        <w:rPr>
          <w:sz w:val="28"/>
          <w:szCs w:val="28"/>
        </w:rPr>
        <w:t xml:space="preserve"> </w:t>
      </w:r>
      <w:r>
        <w:rPr>
          <w:sz w:val="28"/>
          <w:szCs w:val="28"/>
        </w:rPr>
        <w:t>30.03.2023</w:t>
      </w:r>
      <w:r w:rsidRPr="00E4257D">
        <w:rPr>
          <w:sz w:val="28"/>
          <w:szCs w:val="28"/>
        </w:rPr>
        <w:t xml:space="preserve">, вступившим в законную силу </w:t>
      </w:r>
      <w:r>
        <w:rPr>
          <w:sz w:val="28"/>
          <w:szCs w:val="28"/>
        </w:rPr>
        <w:t>11.05.2023</w:t>
      </w:r>
      <w:r w:rsidRPr="00E4257D">
        <w:rPr>
          <w:sz w:val="28"/>
          <w:szCs w:val="28"/>
        </w:rPr>
        <w:t xml:space="preserve">, согласно которому </w:t>
      </w:r>
      <w:r>
        <w:rPr>
          <w:color w:val="0000CC"/>
          <w:sz w:val="28"/>
          <w:szCs w:val="28"/>
        </w:rPr>
        <w:t>Бочанов Н.Н</w:t>
      </w:r>
      <w:r w:rsidRPr="00FF43EA">
        <w:rPr>
          <w:sz w:val="28"/>
          <w:szCs w:val="28"/>
        </w:rPr>
        <w:t xml:space="preserve">. </w:t>
      </w:r>
      <w:r w:rsidRPr="00E4257D">
        <w:rPr>
          <w:sz w:val="28"/>
          <w:szCs w:val="28"/>
        </w:rPr>
        <w:t>был признан виновным в совершении административного правонарушения, предусмотренного ч. 4 ст. 12.15 КоАП РФ и подвергнут административному наказанию в виде штрафа в размере 5000 (пяти тысяч) рублей;</w:t>
      </w:r>
    </w:p>
    <w:p w:rsidR="00026A6A" w:rsidP="00026A6A">
      <w:pPr>
        <w:ind w:firstLine="567"/>
        <w:jc w:val="both"/>
        <w:rPr>
          <w:sz w:val="28"/>
          <w:szCs w:val="28"/>
        </w:rPr>
      </w:pPr>
      <w:r w:rsidRPr="00B704F8">
        <w:rPr>
          <w:sz w:val="28"/>
          <w:szCs w:val="28"/>
        </w:rPr>
        <w:t>- дислокаци</w:t>
      </w:r>
      <w:r w:rsidR="001665F4">
        <w:rPr>
          <w:sz w:val="28"/>
          <w:szCs w:val="28"/>
        </w:rPr>
        <w:t>я</w:t>
      </w:r>
      <w:r w:rsidRPr="00B704F8">
        <w:rPr>
          <w:sz w:val="28"/>
          <w:szCs w:val="28"/>
        </w:rPr>
        <w:t xml:space="preserve"> дорожных знаков, </w:t>
      </w:r>
      <w:r>
        <w:rPr>
          <w:sz w:val="28"/>
          <w:szCs w:val="28"/>
        </w:rPr>
        <w:t>и разметки</w:t>
      </w:r>
      <w:r w:rsidRPr="00B704F8">
        <w:rPr>
          <w:sz w:val="28"/>
          <w:szCs w:val="28"/>
        </w:rPr>
        <w:t>;</w:t>
      </w:r>
    </w:p>
    <w:p w:rsidR="00026A6A" w:rsidP="00026A6A">
      <w:pPr>
        <w:ind w:firstLine="567"/>
        <w:jc w:val="both"/>
        <w:rPr>
          <w:sz w:val="28"/>
          <w:szCs w:val="28"/>
        </w:rPr>
      </w:pPr>
      <w:r w:rsidRPr="00FF43EA">
        <w:rPr>
          <w:sz w:val="28"/>
          <w:szCs w:val="28"/>
        </w:rPr>
        <w:t>- и другими материалами дела.</w:t>
      </w:r>
      <w:r>
        <w:rPr>
          <w:sz w:val="28"/>
          <w:szCs w:val="28"/>
        </w:rPr>
        <w:t xml:space="preserve"> </w:t>
      </w:r>
    </w:p>
    <w:p w:rsidR="00026A6A" w:rsidRPr="007055EB" w:rsidP="00026A6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55EB">
        <w:rPr>
          <w:sz w:val="28"/>
          <w:szCs w:val="28"/>
        </w:rPr>
        <w:t xml:space="preserve">Ч. 5 ст. 12.15 Кодекса РФ об административных правонарушениях предусматривает административную ответственность за </w:t>
      </w:r>
      <w:r w:rsidRPr="007055EB">
        <w:rPr>
          <w:rFonts w:eastAsia="Calibri"/>
          <w:sz w:val="28"/>
          <w:szCs w:val="28"/>
          <w:lang w:eastAsia="en-US"/>
        </w:rPr>
        <w:t>повторное совершение административного правонарушения, предусмотренного ч. 4 ст. 12. 15 КоАП РФ.</w:t>
      </w:r>
    </w:p>
    <w:p w:rsidR="005E3898" w:rsidRPr="005E3898" w:rsidP="005E3898">
      <w:pPr>
        <w:ind w:firstLine="567"/>
        <w:jc w:val="both"/>
        <w:rPr>
          <w:sz w:val="28"/>
          <w:szCs w:val="28"/>
        </w:rPr>
      </w:pPr>
      <w:r w:rsidRPr="005E3898">
        <w:rPr>
          <w:sz w:val="28"/>
          <w:szCs w:val="28"/>
        </w:rPr>
        <w:t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5E3898" w:rsidRPr="005E3898" w:rsidP="005E3898">
      <w:pPr>
        <w:ind w:firstLine="567"/>
        <w:jc w:val="both"/>
        <w:rPr>
          <w:sz w:val="28"/>
          <w:szCs w:val="28"/>
        </w:rPr>
      </w:pPr>
      <w:r w:rsidRPr="005E3898">
        <w:rPr>
          <w:sz w:val="28"/>
          <w:szCs w:val="28"/>
        </w:rPr>
        <w:t xml:space="preserve">По </w:t>
      </w:r>
      <w:r w:rsidRPr="001665F4">
        <w:rPr>
          <w:sz w:val="28"/>
          <w:szCs w:val="28"/>
        </w:rPr>
        <w:t>ч. 4 ст. 12.15</w:t>
      </w:r>
      <w:r w:rsidRPr="005E3898">
        <w:rPr>
          <w:sz w:val="28"/>
          <w:szCs w:val="28"/>
        </w:rPr>
        <w:t xml:space="preserve"> Кодекса РФ об административных правонарушениях следует квалифицировать прямо запрещенные </w:t>
      </w:r>
      <w:r w:rsidRPr="001665F4">
        <w:rPr>
          <w:sz w:val="28"/>
          <w:szCs w:val="28"/>
        </w:rPr>
        <w:t>Правилами</w:t>
      </w:r>
      <w:r w:rsidRPr="005E3898">
        <w:rPr>
          <w:sz w:val="28"/>
          <w:szCs w:val="28"/>
        </w:rPr>
        <w:t xml:space="preserve">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5E3898" w:rsidRPr="005E3898" w:rsidP="005E3898">
      <w:pPr>
        <w:ind w:firstLine="567"/>
        <w:jc w:val="both"/>
        <w:rPr>
          <w:sz w:val="28"/>
          <w:szCs w:val="28"/>
        </w:rPr>
      </w:pPr>
      <w:r w:rsidRPr="005E3898">
        <w:rPr>
          <w:sz w:val="28"/>
          <w:szCs w:val="28"/>
        </w:rPr>
        <w:t>В зоне действия дорожного знака 3.20 «Обгон запрещен» водителю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5E3898" w:rsidRPr="005E3898" w:rsidP="005E3898">
      <w:pPr>
        <w:ind w:firstLine="567"/>
        <w:jc w:val="both"/>
        <w:rPr>
          <w:sz w:val="28"/>
          <w:szCs w:val="28"/>
        </w:rPr>
      </w:pPr>
      <w:r w:rsidRPr="005E3898">
        <w:rPr>
          <w:sz w:val="28"/>
          <w:szCs w:val="28"/>
        </w:rPr>
        <w:t>Знак дополнительной информации, предусмотренный п. 8.5.4. Правил дорожного движения РФ, указывает время суток, в течение которого действует знак.</w:t>
      </w:r>
    </w:p>
    <w:p w:rsidR="005E3898" w:rsidRPr="005E3898" w:rsidP="005E3898">
      <w:pPr>
        <w:ind w:firstLine="567"/>
        <w:jc w:val="both"/>
        <w:rPr>
          <w:sz w:val="28"/>
          <w:szCs w:val="28"/>
        </w:rPr>
      </w:pPr>
      <w:r w:rsidRPr="005E3898">
        <w:rPr>
          <w:sz w:val="28"/>
          <w:szCs w:val="28"/>
        </w:rPr>
        <w:t xml:space="preserve">Из предоставленных материалов дела, следует, что </w:t>
      </w:r>
      <w:r w:rsidR="00C70EAF">
        <w:rPr>
          <w:color w:val="0000CC"/>
          <w:sz w:val="28"/>
          <w:szCs w:val="28"/>
        </w:rPr>
        <w:t>Бочанов Н.Н</w:t>
      </w:r>
      <w:r w:rsidR="00C70EAF">
        <w:rPr>
          <w:sz w:val="28"/>
          <w:szCs w:val="28"/>
        </w:rPr>
        <w:t>. 15</w:t>
      </w:r>
      <w:r w:rsidRPr="005E3898">
        <w:rPr>
          <w:sz w:val="28"/>
          <w:szCs w:val="28"/>
        </w:rPr>
        <w:t>.</w:t>
      </w:r>
      <w:r w:rsidR="00C70EAF">
        <w:rPr>
          <w:sz w:val="28"/>
          <w:szCs w:val="28"/>
        </w:rPr>
        <w:t>11</w:t>
      </w:r>
      <w:r w:rsidRPr="005E3898">
        <w:rPr>
          <w:sz w:val="28"/>
          <w:szCs w:val="28"/>
        </w:rPr>
        <w:t xml:space="preserve">.2023 выехал на полосу встречного движения, совершил обгон автомобиля, занял свое место в ряду в зоне действия знака 3.20 "Обгон запрещен» установленный с дополнительным дорожным знаком 8.5.4 Правил дорожного движения РФ, который указывает на время суток, в течение которого действует знак с 07 часов 00 минут до 10 часов 00 минут и с 17 часов 00 минут до 20 часов 00 минут. </w:t>
      </w:r>
    </w:p>
    <w:p w:rsidR="007055EB" w:rsidRPr="007055EB" w:rsidP="007055EB">
      <w:pPr>
        <w:ind w:firstLine="567"/>
        <w:jc w:val="both"/>
        <w:rPr>
          <w:sz w:val="28"/>
          <w:szCs w:val="28"/>
        </w:rPr>
      </w:pPr>
      <w:r w:rsidRPr="007055EB">
        <w:rPr>
          <w:sz w:val="28"/>
          <w:szCs w:val="28"/>
        </w:rPr>
        <w:t xml:space="preserve">Согласно правовой позиции Конституционного Суда Российской Федерации, изложенной им в </w:t>
      </w:r>
      <w:hyperlink r:id="rId5" w:history="1">
        <w:r w:rsidRPr="007055EB">
          <w:rPr>
            <w:rStyle w:val="Hyperlink"/>
            <w:sz w:val="28"/>
            <w:szCs w:val="28"/>
            <w:u w:val="none"/>
          </w:rPr>
          <w:t>Определении</w:t>
        </w:r>
      </w:hyperlink>
      <w:r w:rsidRPr="007055EB">
        <w:rPr>
          <w:sz w:val="28"/>
          <w:szCs w:val="28"/>
        </w:rPr>
        <w:t xml:space="preserve"> от 18 января 2011 г. N 6-О-О (а также, в </w:t>
      </w:r>
      <w:hyperlink r:id="rId6" w:history="1">
        <w:r w:rsidRPr="007055EB">
          <w:rPr>
            <w:rStyle w:val="Hyperlink"/>
            <w:sz w:val="28"/>
            <w:szCs w:val="28"/>
            <w:u w:val="none"/>
          </w:rPr>
          <w:t>Определении</w:t>
        </w:r>
      </w:hyperlink>
      <w:r w:rsidRPr="007055EB">
        <w:rPr>
          <w:sz w:val="28"/>
          <w:szCs w:val="28"/>
        </w:rPr>
        <w:t xml:space="preserve"> от 7 декабря 2010 г. N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7" w:history="1">
        <w:r w:rsidRPr="007055EB">
          <w:rPr>
            <w:rStyle w:val="Hyperlink"/>
            <w:sz w:val="28"/>
            <w:szCs w:val="28"/>
            <w:u w:val="none"/>
          </w:rPr>
          <w:t>части 4 статьи 12.15</w:t>
        </w:r>
      </w:hyperlink>
      <w:r w:rsidRPr="007055EB">
        <w:rPr>
          <w:sz w:val="28"/>
          <w:szCs w:val="28"/>
        </w:rPr>
        <w:t xml:space="preserve"> Кодекса Российской Федерации об административных правонарушениях во взаимосвязи с его </w:t>
      </w:r>
      <w:hyperlink r:id="rId8" w:history="1">
        <w:r w:rsidRPr="007055EB">
          <w:rPr>
            <w:rStyle w:val="Hyperlink"/>
            <w:sz w:val="28"/>
            <w:szCs w:val="28"/>
            <w:u w:val="none"/>
          </w:rPr>
          <w:t>статьями 2.1</w:t>
        </w:r>
      </w:hyperlink>
      <w:r w:rsidRPr="007055EB">
        <w:rPr>
          <w:sz w:val="28"/>
          <w:szCs w:val="28"/>
        </w:rPr>
        <w:t xml:space="preserve"> и </w:t>
      </w:r>
      <w:hyperlink r:id="rId9" w:history="1">
        <w:r w:rsidRPr="007055EB">
          <w:rPr>
            <w:rStyle w:val="Hyperlink"/>
            <w:sz w:val="28"/>
            <w:szCs w:val="28"/>
            <w:u w:val="none"/>
          </w:rPr>
          <w:t>2.2</w:t>
        </w:r>
      </w:hyperlink>
      <w:r w:rsidRPr="007055EB">
        <w:rPr>
          <w:sz w:val="28"/>
          <w:szCs w:val="28"/>
        </w:rPr>
        <w:t>, подлежат лица, совершившие соответствующее деяние как умышленно, так и по неосторожности.</w:t>
      </w:r>
    </w:p>
    <w:p w:rsidR="007055EB" w:rsidRPr="002C398C" w:rsidP="007055EB">
      <w:pPr>
        <w:ind w:firstLine="567"/>
        <w:jc w:val="both"/>
        <w:rPr>
          <w:sz w:val="28"/>
          <w:szCs w:val="28"/>
        </w:rPr>
      </w:pPr>
      <w:r w:rsidRPr="00AB6EE4">
        <w:rPr>
          <w:sz w:val="28"/>
          <w:szCs w:val="28"/>
        </w:rPr>
        <w:t xml:space="preserve">Таким образом, считаю, что вина </w:t>
      </w:r>
      <w:r w:rsidR="00C70EAF">
        <w:rPr>
          <w:color w:val="0000CC"/>
          <w:sz w:val="28"/>
          <w:szCs w:val="28"/>
        </w:rPr>
        <w:t>Бочанова Н.Н</w:t>
      </w:r>
      <w:r w:rsidRPr="00AB6EE4">
        <w:rPr>
          <w:color w:val="000066"/>
          <w:sz w:val="28"/>
          <w:szCs w:val="28"/>
        </w:rPr>
        <w:t>.</w:t>
      </w:r>
      <w:r w:rsidRPr="00AB6EE4">
        <w:rPr>
          <w:sz w:val="28"/>
          <w:szCs w:val="28"/>
        </w:rPr>
        <w:t xml:space="preserve"> в совершении административного правонарушения, установлена,</w:t>
      </w:r>
      <w:r w:rsidRPr="002C398C">
        <w:rPr>
          <w:sz w:val="28"/>
          <w:szCs w:val="28"/>
        </w:rPr>
        <w:t xml:space="preserve"> а е</w:t>
      </w:r>
      <w:r>
        <w:rPr>
          <w:sz w:val="28"/>
          <w:szCs w:val="28"/>
        </w:rPr>
        <w:t>го</w:t>
      </w:r>
      <w:r w:rsidRPr="002C398C">
        <w:rPr>
          <w:sz w:val="28"/>
          <w:szCs w:val="28"/>
        </w:rPr>
        <w:t xml:space="preserve"> действия правильно </w:t>
      </w:r>
      <w:r w:rsidRPr="002C398C">
        <w:rPr>
          <w:sz w:val="28"/>
          <w:szCs w:val="28"/>
        </w:rPr>
        <w:t xml:space="preserve">квалифицированными по части </w:t>
      </w:r>
      <w:r>
        <w:rPr>
          <w:sz w:val="28"/>
          <w:szCs w:val="28"/>
        </w:rPr>
        <w:t>5</w:t>
      </w:r>
      <w:r w:rsidRPr="002C398C">
        <w:rPr>
          <w:sz w:val="28"/>
          <w:szCs w:val="28"/>
        </w:rPr>
        <w:t xml:space="preserve"> статьи 12.15 Кодекса РФ об административных правонарушениях.</w:t>
      </w:r>
    </w:p>
    <w:p w:rsidR="00327B1F" w:rsidRPr="0089768C" w:rsidP="004070BB">
      <w:pPr>
        <w:ind w:firstLine="567"/>
        <w:jc w:val="both"/>
        <w:rPr>
          <w:sz w:val="28"/>
          <w:szCs w:val="28"/>
        </w:rPr>
      </w:pPr>
      <w:r w:rsidRPr="00B64A28">
        <w:rPr>
          <w:sz w:val="28"/>
          <w:szCs w:val="28"/>
        </w:rPr>
        <w:t xml:space="preserve">Однако, производство по делу об административном правонарушении в </w:t>
      </w:r>
      <w:r w:rsidRPr="0089768C">
        <w:rPr>
          <w:sz w:val="28"/>
          <w:szCs w:val="28"/>
        </w:rPr>
        <w:t xml:space="preserve">отношении </w:t>
      </w:r>
      <w:r w:rsidR="00C70EAF">
        <w:rPr>
          <w:color w:val="0000CC"/>
          <w:sz w:val="28"/>
          <w:szCs w:val="28"/>
        </w:rPr>
        <w:t>Бочанов</w:t>
      </w:r>
      <w:r w:rsidR="00E257C7">
        <w:rPr>
          <w:color w:val="0000CC"/>
          <w:sz w:val="28"/>
          <w:szCs w:val="28"/>
        </w:rPr>
        <w:t>а</w:t>
      </w:r>
      <w:r w:rsidR="00C70EAF">
        <w:rPr>
          <w:color w:val="0000CC"/>
          <w:sz w:val="28"/>
          <w:szCs w:val="28"/>
        </w:rPr>
        <w:t xml:space="preserve"> Н.Н</w:t>
      </w:r>
      <w:r w:rsidRPr="0089768C">
        <w:rPr>
          <w:color w:val="0000CC"/>
          <w:sz w:val="28"/>
          <w:szCs w:val="28"/>
        </w:rPr>
        <w:t xml:space="preserve">. </w:t>
      </w:r>
      <w:r w:rsidRPr="0089768C">
        <w:rPr>
          <w:sz w:val="28"/>
          <w:szCs w:val="28"/>
        </w:rPr>
        <w:t>подлежит прекращению ввиду следующего.</w:t>
      </w:r>
    </w:p>
    <w:p w:rsidR="00C11DF2" w:rsidP="00C11DF2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073E">
        <w:rPr>
          <w:sz w:val="28"/>
          <w:szCs w:val="28"/>
        </w:rPr>
        <w:t>ат</w:t>
      </w:r>
      <w:r>
        <w:rPr>
          <w:sz w:val="28"/>
          <w:szCs w:val="28"/>
        </w:rPr>
        <w:t>а</w:t>
      </w:r>
      <w:r w:rsidRPr="0082073E">
        <w:rPr>
          <w:sz w:val="28"/>
          <w:szCs w:val="28"/>
        </w:rPr>
        <w:t xml:space="preserve"> совершения административного правонарушения </w:t>
      </w:r>
      <w:r>
        <w:rPr>
          <w:sz w:val="28"/>
          <w:szCs w:val="28"/>
        </w:rPr>
        <w:t>-</w:t>
      </w:r>
      <w:r w:rsidRPr="0082073E">
        <w:rPr>
          <w:sz w:val="28"/>
          <w:szCs w:val="28"/>
        </w:rPr>
        <w:t xml:space="preserve"> </w:t>
      </w:r>
      <w:r w:rsidR="007055EB">
        <w:rPr>
          <w:sz w:val="28"/>
          <w:szCs w:val="28"/>
        </w:rPr>
        <w:t>1</w:t>
      </w:r>
      <w:r w:rsidR="00C70EAF">
        <w:rPr>
          <w:sz w:val="28"/>
          <w:szCs w:val="28"/>
        </w:rPr>
        <w:t>5.11</w:t>
      </w:r>
      <w:r>
        <w:rPr>
          <w:sz w:val="28"/>
          <w:szCs w:val="28"/>
        </w:rPr>
        <w:t>.202</w:t>
      </w:r>
      <w:r w:rsidR="00C70EAF">
        <w:rPr>
          <w:sz w:val="28"/>
          <w:szCs w:val="28"/>
        </w:rPr>
        <w:t>3</w:t>
      </w:r>
      <w:r w:rsidRPr="0082073E">
        <w:rPr>
          <w:sz w:val="28"/>
          <w:szCs w:val="28"/>
        </w:rPr>
        <w:t>.</w:t>
      </w:r>
    </w:p>
    <w:p w:rsidR="00545985" w:rsidRPr="007C079E" w:rsidP="009D0A1D">
      <w:pPr>
        <w:jc w:val="both"/>
        <w:rPr>
          <w:sz w:val="28"/>
          <w:szCs w:val="28"/>
        </w:rPr>
      </w:pPr>
      <w:r w:rsidRPr="007C079E">
        <w:rPr>
          <w:sz w:val="28"/>
          <w:szCs w:val="28"/>
        </w:rPr>
        <w:t xml:space="preserve">        </w:t>
      </w:r>
      <w:r w:rsidR="00C70EAF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C70EAF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C70EAF">
        <w:rPr>
          <w:sz w:val="28"/>
          <w:szCs w:val="28"/>
        </w:rPr>
        <w:t>3</w:t>
      </w:r>
      <w:r w:rsidRPr="007C079E">
        <w:rPr>
          <w:sz w:val="28"/>
          <w:szCs w:val="28"/>
        </w:rPr>
        <w:t xml:space="preserve"> </w:t>
      </w:r>
      <w:r w:rsidR="00C70EAF">
        <w:rPr>
          <w:color w:val="0000CC"/>
          <w:sz w:val="28"/>
          <w:szCs w:val="28"/>
        </w:rPr>
        <w:t>Бочанов Н.Н</w:t>
      </w:r>
      <w:r w:rsidRPr="007C079E">
        <w:rPr>
          <w:sz w:val="28"/>
          <w:szCs w:val="28"/>
        </w:rPr>
        <w:t xml:space="preserve">. обратился с ходатайством о направлении дела об административном правонарушении для рассмотрения по месту его жительства. </w:t>
      </w:r>
      <w:r w:rsidR="005A1CA7">
        <w:rPr>
          <w:sz w:val="28"/>
          <w:szCs w:val="28"/>
        </w:rPr>
        <w:t>О</w:t>
      </w:r>
      <w:r w:rsidRPr="007C079E">
        <w:rPr>
          <w:sz w:val="28"/>
          <w:szCs w:val="28"/>
        </w:rPr>
        <w:t xml:space="preserve">пределением мирового судьи судебного участка № </w:t>
      </w:r>
      <w:r w:rsidR="00C70EAF">
        <w:rPr>
          <w:sz w:val="28"/>
          <w:szCs w:val="28"/>
        </w:rPr>
        <w:t>1</w:t>
      </w:r>
      <w:r w:rsidRPr="007C079E">
        <w:rPr>
          <w:sz w:val="28"/>
          <w:szCs w:val="28"/>
        </w:rPr>
        <w:t xml:space="preserve"> </w:t>
      </w:r>
      <w:r w:rsidR="00C70EAF">
        <w:rPr>
          <w:sz w:val="28"/>
          <w:szCs w:val="28"/>
        </w:rPr>
        <w:t>Мегионского</w:t>
      </w:r>
      <w:r>
        <w:rPr>
          <w:sz w:val="28"/>
          <w:szCs w:val="28"/>
        </w:rPr>
        <w:t xml:space="preserve"> судебного района </w:t>
      </w:r>
      <w:r w:rsidR="00C70EAF">
        <w:rPr>
          <w:sz w:val="28"/>
          <w:szCs w:val="28"/>
        </w:rPr>
        <w:t>Ханты-Мансийского автономного округа</w:t>
      </w:r>
      <w:r w:rsidR="001665F4">
        <w:rPr>
          <w:sz w:val="28"/>
          <w:szCs w:val="28"/>
        </w:rPr>
        <w:t xml:space="preserve"> –</w:t>
      </w:r>
      <w:r w:rsidR="00C70EAF">
        <w:rPr>
          <w:sz w:val="28"/>
          <w:szCs w:val="28"/>
        </w:rPr>
        <w:t xml:space="preserve"> Югры</w:t>
      </w:r>
      <w:r w:rsidRPr="007C079E">
        <w:rPr>
          <w:sz w:val="28"/>
          <w:szCs w:val="28"/>
        </w:rPr>
        <w:t xml:space="preserve"> от </w:t>
      </w:r>
      <w:r w:rsidR="00C70EAF">
        <w:rPr>
          <w:sz w:val="28"/>
          <w:szCs w:val="28"/>
        </w:rPr>
        <w:t>18</w:t>
      </w:r>
      <w:r w:rsidR="005A1CA7">
        <w:rPr>
          <w:sz w:val="28"/>
          <w:szCs w:val="28"/>
        </w:rPr>
        <w:t>.</w:t>
      </w:r>
      <w:r w:rsidR="00C70EAF">
        <w:rPr>
          <w:sz w:val="28"/>
          <w:szCs w:val="28"/>
        </w:rPr>
        <w:t>12</w:t>
      </w:r>
      <w:r w:rsidR="005A1CA7">
        <w:rPr>
          <w:sz w:val="28"/>
          <w:szCs w:val="28"/>
        </w:rPr>
        <w:t>.202</w:t>
      </w:r>
      <w:r w:rsidR="00C70EAF">
        <w:rPr>
          <w:sz w:val="28"/>
          <w:szCs w:val="28"/>
        </w:rPr>
        <w:t>3</w:t>
      </w:r>
      <w:r w:rsidRPr="007C079E">
        <w:rPr>
          <w:sz w:val="28"/>
          <w:szCs w:val="28"/>
        </w:rPr>
        <w:t xml:space="preserve"> ходатайство было удовлетворено, протокол об административном правонарушении от </w:t>
      </w:r>
      <w:r w:rsidR="00C70EAF">
        <w:rPr>
          <w:sz w:val="28"/>
          <w:szCs w:val="28"/>
        </w:rPr>
        <w:t>15</w:t>
      </w:r>
      <w:r w:rsidR="005A1CA7">
        <w:rPr>
          <w:sz w:val="28"/>
          <w:szCs w:val="28"/>
        </w:rPr>
        <w:t>.</w:t>
      </w:r>
      <w:r w:rsidR="00C70EAF">
        <w:rPr>
          <w:sz w:val="28"/>
          <w:szCs w:val="28"/>
        </w:rPr>
        <w:t>11</w:t>
      </w:r>
      <w:r w:rsidR="005A1CA7">
        <w:rPr>
          <w:sz w:val="28"/>
          <w:szCs w:val="28"/>
        </w:rPr>
        <w:t>.202</w:t>
      </w:r>
      <w:r w:rsidR="00C70EAF">
        <w:rPr>
          <w:sz w:val="28"/>
          <w:szCs w:val="28"/>
        </w:rPr>
        <w:t>3</w:t>
      </w:r>
      <w:r w:rsidRPr="007C079E">
        <w:rPr>
          <w:sz w:val="28"/>
          <w:szCs w:val="28"/>
        </w:rPr>
        <w:t xml:space="preserve">, предусмотренном ч. </w:t>
      </w:r>
      <w:r w:rsidR="005A1CA7">
        <w:rPr>
          <w:sz w:val="28"/>
          <w:szCs w:val="28"/>
        </w:rPr>
        <w:t>5</w:t>
      </w:r>
      <w:r w:rsidRPr="007C079E">
        <w:rPr>
          <w:sz w:val="28"/>
          <w:szCs w:val="28"/>
        </w:rPr>
        <w:t xml:space="preserve"> ст. 12.15 КоАП РФ, в отношении </w:t>
      </w:r>
      <w:r w:rsidR="00C70EAF">
        <w:rPr>
          <w:color w:val="0000CC"/>
          <w:sz w:val="28"/>
          <w:szCs w:val="28"/>
        </w:rPr>
        <w:t>Бочанова Н.Н</w:t>
      </w:r>
      <w:r w:rsidRPr="007C079E">
        <w:rPr>
          <w:sz w:val="28"/>
          <w:szCs w:val="28"/>
        </w:rPr>
        <w:t xml:space="preserve">. и другие материалы дела переданы по подведомственности мировому судье </w:t>
      </w:r>
      <w:r w:rsidRPr="000F05B2" w:rsidR="0044493E">
        <w:rPr>
          <w:sz w:val="28"/>
          <w:szCs w:val="28"/>
        </w:rPr>
        <w:t xml:space="preserve">судебного участка № 7 Сургутского судебного района города окружного значения Сургута Ханты-Мансийского автономного округа </w:t>
      </w:r>
      <w:r w:rsidR="0044493E">
        <w:rPr>
          <w:sz w:val="28"/>
          <w:szCs w:val="28"/>
        </w:rPr>
        <w:t>-</w:t>
      </w:r>
      <w:r w:rsidRPr="000F05B2" w:rsidR="0044493E">
        <w:rPr>
          <w:sz w:val="28"/>
          <w:szCs w:val="28"/>
        </w:rPr>
        <w:t xml:space="preserve"> Югры</w:t>
      </w:r>
      <w:r w:rsidRPr="007C079E">
        <w:rPr>
          <w:sz w:val="28"/>
          <w:szCs w:val="28"/>
        </w:rPr>
        <w:t xml:space="preserve">.  </w:t>
      </w:r>
    </w:p>
    <w:p w:rsidR="00545985" w:rsidP="00545985">
      <w:pPr>
        <w:ind w:firstLine="600"/>
        <w:jc w:val="both"/>
        <w:rPr>
          <w:sz w:val="28"/>
          <w:szCs w:val="28"/>
        </w:rPr>
      </w:pPr>
      <w:r w:rsidRPr="007C079E">
        <w:rPr>
          <w:sz w:val="28"/>
          <w:szCs w:val="28"/>
        </w:rPr>
        <w:t xml:space="preserve">Согласно определению от </w:t>
      </w:r>
      <w:r w:rsidR="00C70EAF">
        <w:rPr>
          <w:sz w:val="28"/>
          <w:szCs w:val="28"/>
        </w:rPr>
        <w:t>18.01</w:t>
      </w:r>
      <w:r w:rsidR="0044493E">
        <w:rPr>
          <w:sz w:val="28"/>
          <w:szCs w:val="28"/>
        </w:rPr>
        <w:t>.202</w:t>
      </w:r>
      <w:r w:rsidR="00C70EAF">
        <w:rPr>
          <w:sz w:val="28"/>
          <w:szCs w:val="28"/>
        </w:rPr>
        <w:t>4</w:t>
      </w:r>
      <w:r w:rsidRPr="007C079E">
        <w:rPr>
          <w:sz w:val="28"/>
          <w:szCs w:val="28"/>
        </w:rPr>
        <w:t xml:space="preserve"> протокол об административном правонарушении в отношении </w:t>
      </w:r>
      <w:r w:rsidR="00C70EAF">
        <w:rPr>
          <w:color w:val="0000CC"/>
          <w:sz w:val="28"/>
          <w:szCs w:val="28"/>
        </w:rPr>
        <w:t>Бочанова Н.Н</w:t>
      </w:r>
      <w:r w:rsidRPr="007C079E">
        <w:rPr>
          <w:sz w:val="28"/>
          <w:szCs w:val="28"/>
        </w:rPr>
        <w:t xml:space="preserve">. возвращен в ГИБДД </w:t>
      </w:r>
      <w:r w:rsidR="00C70EAF">
        <w:rPr>
          <w:sz w:val="28"/>
          <w:szCs w:val="28"/>
        </w:rPr>
        <w:t>У</w:t>
      </w:r>
      <w:r w:rsidRPr="007C079E">
        <w:rPr>
          <w:sz w:val="28"/>
          <w:szCs w:val="28"/>
        </w:rPr>
        <w:t xml:space="preserve">МВД по </w:t>
      </w:r>
      <w:r w:rsidR="00C70EAF">
        <w:rPr>
          <w:sz w:val="28"/>
          <w:szCs w:val="28"/>
        </w:rPr>
        <w:t>Г. Мегиону</w:t>
      </w:r>
      <w:r w:rsidRPr="00C70EAF" w:rsidR="00C70EAF">
        <w:rPr>
          <w:sz w:val="28"/>
          <w:szCs w:val="28"/>
        </w:rPr>
        <w:t xml:space="preserve"> </w:t>
      </w:r>
      <w:r w:rsidR="00C70EAF">
        <w:rPr>
          <w:sz w:val="28"/>
          <w:szCs w:val="28"/>
        </w:rPr>
        <w:t>Ханты-Мансийского автономного округа</w:t>
      </w:r>
      <w:r w:rsidR="001665F4">
        <w:rPr>
          <w:sz w:val="28"/>
          <w:szCs w:val="28"/>
        </w:rPr>
        <w:t xml:space="preserve"> –</w:t>
      </w:r>
      <w:r w:rsidR="00C70EAF">
        <w:rPr>
          <w:sz w:val="28"/>
          <w:szCs w:val="28"/>
        </w:rPr>
        <w:t xml:space="preserve"> Югры</w:t>
      </w:r>
      <w:r w:rsidRPr="007C079E">
        <w:rPr>
          <w:sz w:val="28"/>
          <w:szCs w:val="28"/>
        </w:rPr>
        <w:t xml:space="preserve">, </w:t>
      </w:r>
      <w:r w:rsidR="0044493E">
        <w:rPr>
          <w:sz w:val="28"/>
          <w:szCs w:val="28"/>
        </w:rPr>
        <w:t>для устранения недостатков</w:t>
      </w:r>
      <w:r w:rsidRPr="007C079E">
        <w:rPr>
          <w:sz w:val="28"/>
          <w:szCs w:val="28"/>
        </w:rPr>
        <w:t>.</w:t>
      </w:r>
    </w:p>
    <w:p w:rsidR="00053A1F" w:rsidRPr="007C079E" w:rsidP="0054598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>.</w:t>
      </w:r>
      <w:r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D0A1D">
        <w:rPr>
          <w:sz w:val="28"/>
          <w:szCs w:val="28"/>
        </w:rPr>
        <w:t>дело об административном правонарушении</w:t>
      </w:r>
      <w:r>
        <w:rPr>
          <w:sz w:val="28"/>
          <w:szCs w:val="28"/>
        </w:rPr>
        <w:t xml:space="preserve"> </w:t>
      </w:r>
      <w:r w:rsidRPr="007C079E">
        <w:rPr>
          <w:sz w:val="28"/>
          <w:szCs w:val="28"/>
        </w:rPr>
        <w:t xml:space="preserve">в отношении </w:t>
      </w:r>
      <w:r>
        <w:rPr>
          <w:color w:val="0000CC"/>
          <w:sz w:val="28"/>
          <w:szCs w:val="28"/>
        </w:rPr>
        <w:t>Бочанов</w:t>
      </w:r>
      <w:r w:rsidR="00E257C7">
        <w:rPr>
          <w:color w:val="0000CC"/>
          <w:sz w:val="28"/>
          <w:szCs w:val="28"/>
        </w:rPr>
        <w:t>а</w:t>
      </w:r>
      <w:r>
        <w:rPr>
          <w:color w:val="0000CC"/>
          <w:sz w:val="28"/>
          <w:szCs w:val="28"/>
        </w:rPr>
        <w:t xml:space="preserve"> Н.Н</w:t>
      </w:r>
      <w:r w:rsidRPr="007C079E">
        <w:rPr>
          <w:sz w:val="28"/>
          <w:szCs w:val="28"/>
        </w:rPr>
        <w:t>.</w:t>
      </w:r>
      <w:r>
        <w:rPr>
          <w:sz w:val="28"/>
          <w:szCs w:val="28"/>
        </w:rPr>
        <w:t xml:space="preserve"> поступил</w:t>
      </w:r>
      <w:r w:rsidR="009D0A1D">
        <w:rPr>
          <w:sz w:val="28"/>
          <w:szCs w:val="28"/>
        </w:rPr>
        <w:t>о</w:t>
      </w:r>
      <w:r>
        <w:rPr>
          <w:sz w:val="28"/>
          <w:szCs w:val="28"/>
        </w:rPr>
        <w:t xml:space="preserve"> мировому судье </w:t>
      </w:r>
      <w:r w:rsidRPr="000F05B2">
        <w:rPr>
          <w:sz w:val="28"/>
          <w:szCs w:val="28"/>
        </w:rPr>
        <w:t xml:space="preserve">судебного участка № 7 Сургутского судебного района города окружного значения Сургута Ханты-Мансийского автономного округа </w:t>
      </w:r>
      <w:r>
        <w:rPr>
          <w:sz w:val="28"/>
          <w:szCs w:val="28"/>
        </w:rPr>
        <w:t>–</w:t>
      </w:r>
      <w:r w:rsidRPr="000F05B2">
        <w:rPr>
          <w:sz w:val="28"/>
          <w:szCs w:val="28"/>
        </w:rPr>
        <w:t xml:space="preserve"> Югры</w:t>
      </w:r>
      <w:r>
        <w:rPr>
          <w:sz w:val="28"/>
          <w:szCs w:val="28"/>
        </w:rPr>
        <w:t>, после устранения недостатк</w:t>
      </w:r>
      <w:r>
        <w:rPr>
          <w:sz w:val="28"/>
          <w:szCs w:val="28"/>
        </w:rPr>
        <w:t>ов</w:t>
      </w:r>
      <w:r w:rsidR="001665F4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определении от 18</w:t>
      </w:r>
      <w:r>
        <w:rPr>
          <w:sz w:val="28"/>
          <w:szCs w:val="28"/>
        </w:rPr>
        <w:t>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D0A1D">
        <w:rPr>
          <w:sz w:val="28"/>
          <w:szCs w:val="28"/>
        </w:rPr>
        <w:t>.</w:t>
      </w:r>
    </w:p>
    <w:p w:rsidR="00545985" w:rsidRPr="007C079E" w:rsidP="00545985">
      <w:pPr>
        <w:jc w:val="both"/>
        <w:rPr>
          <w:sz w:val="28"/>
          <w:szCs w:val="28"/>
        </w:rPr>
      </w:pPr>
      <w:r w:rsidRPr="007C079E">
        <w:rPr>
          <w:sz w:val="28"/>
          <w:szCs w:val="28"/>
        </w:rPr>
        <w:t xml:space="preserve">        В соответствии с ч. 5 ст. 4.5 КоАП РФ 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 которого ведется производство по делу об административном правонарушении.</w:t>
      </w:r>
    </w:p>
    <w:p w:rsidR="00FA2169" w:rsidRPr="00C71975" w:rsidP="00FA2169">
      <w:pPr>
        <w:ind w:firstLine="540"/>
        <w:jc w:val="both"/>
        <w:rPr>
          <w:sz w:val="28"/>
          <w:szCs w:val="28"/>
        </w:rPr>
      </w:pPr>
      <w:r w:rsidRPr="00C71975">
        <w:rPr>
          <w:sz w:val="28"/>
          <w:szCs w:val="28"/>
        </w:rPr>
        <w:t>Согласно ч. 1 ст. 4.5 КоАП РФ постановление по делу об административном правонарушении не может быть вынесено по истечении двух месяцев (по делу об административном правонарушении, рассматриваемому судьей – по истечении трех месяцев) со дня совершения административного правонарушения.</w:t>
      </w:r>
    </w:p>
    <w:p w:rsidR="00545985" w:rsidRPr="007C079E" w:rsidP="00545985">
      <w:pPr>
        <w:ind w:right="-1"/>
        <w:jc w:val="both"/>
        <w:rPr>
          <w:sz w:val="28"/>
          <w:szCs w:val="28"/>
          <w:lang w:eastAsia="x-none"/>
        </w:rPr>
      </w:pPr>
      <w:r w:rsidRPr="007C079E">
        <w:rPr>
          <w:sz w:val="28"/>
          <w:szCs w:val="28"/>
          <w:lang w:eastAsia="x-none"/>
        </w:rPr>
        <w:t xml:space="preserve">          Согласно ч. 2 ст. 4.8 КоАП РФ срок, исчисляемый месяцами, истекает в соответствующие число последнего месяца.</w:t>
      </w:r>
    </w:p>
    <w:p w:rsidR="00545985" w:rsidP="00545985">
      <w:pPr>
        <w:ind w:firstLine="567"/>
        <w:jc w:val="both"/>
        <w:rPr>
          <w:sz w:val="28"/>
          <w:szCs w:val="28"/>
        </w:rPr>
      </w:pPr>
      <w:r w:rsidRPr="007C079E">
        <w:rPr>
          <w:sz w:val="28"/>
          <w:szCs w:val="28"/>
        </w:rPr>
        <w:t xml:space="preserve"> </w:t>
      </w:r>
      <w:r w:rsidRPr="009A17D7" w:rsidR="009A17D7">
        <w:rPr>
          <w:sz w:val="28"/>
          <w:szCs w:val="28"/>
        </w:rPr>
        <w:t xml:space="preserve">В данном случае, трехмесячный срок давности привлечения к административной ответственности, с учетом приостановления в связи с ходатайством о направлении дела для рассмотрения по месту жительства, истек в </w:t>
      </w:r>
      <w:r w:rsidR="001665F4">
        <w:rPr>
          <w:sz w:val="28"/>
          <w:szCs w:val="28"/>
        </w:rPr>
        <w:t>13.03.</w:t>
      </w:r>
      <w:r w:rsidR="009A17D7">
        <w:rPr>
          <w:sz w:val="28"/>
          <w:szCs w:val="28"/>
        </w:rPr>
        <w:t>2024</w:t>
      </w:r>
      <w:r w:rsidRPr="007C079E">
        <w:rPr>
          <w:sz w:val="28"/>
          <w:szCs w:val="28"/>
        </w:rPr>
        <w:t>.</w:t>
      </w:r>
    </w:p>
    <w:p w:rsidR="00D506A3" w:rsidRPr="001954F4" w:rsidP="00D506A3">
      <w:pPr>
        <w:ind w:firstLine="567"/>
        <w:jc w:val="both"/>
        <w:rPr>
          <w:sz w:val="28"/>
          <w:szCs w:val="28"/>
        </w:rPr>
      </w:pPr>
      <w:r w:rsidRPr="001954F4">
        <w:rPr>
          <w:sz w:val="28"/>
          <w:szCs w:val="28"/>
        </w:rPr>
        <w:t xml:space="preserve">Протокол об административном правонарушении поступил в суд - </w:t>
      </w:r>
      <w:r w:rsidR="009A17D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1954F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257C7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9A17D7">
        <w:rPr>
          <w:sz w:val="28"/>
          <w:szCs w:val="28"/>
        </w:rPr>
        <w:t>4</w:t>
      </w:r>
      <w:r>
        <w:rPr>
          <w:sz w:val="28"/>
          <w:szCs w:val="28"/>
        </w:rPr>
        <w:t>, т.е. за пределами срока давности привлечения к административной ответственности</w:t>
      </w:r>
      <w:r w:rsidRPr="001954F4">
        <w:rPr>
          <w:sz w:val="28"/>
          <w:szCs w:val="28"/>
        </w:rPr>
        <w:t>.</w:t>
      </w:r>
    </w:p>
    <w:p w:rsidR="00D506A3" w:rsidRPr="001954F4" w:rsidP="00D506A3">
      <w:pPr>
        <w:ind w:firstLine="567"/>
        <w:jc w:val="both"/>
        <w:rPr>
          <w:sz w:val="28"/>
          <w:szCs w:val="28"/>
        </w:rPr>
      </w:pPr>
      <w:r w:rsidRPr="001954F4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</w:t>
      </w:r>
      <w:r w:rsidRPr="001954F4">
        <w:rPr>
          <w:sz w:val="28"/>
          <w:szCs w:val="28"/>
        </w:rPr>
        <w:t>6 ст.</w:t>
      </w:r>
      <w:r>
        <w:rPr>
          <w:sz w:val="28"/>
          <w:szCs w:val="28"/>
        </w:rPr>
        <w:t xml:space="preserve"> </w:t>
      </w:r>
      <w:r w:rsidRPr="001954F4">
        <w:rPr>
          <w:sz w:val="28"/>
          <w:szCs w:val="28"/>
        </w:rPr>
        <w:t>24.5 КоАП РФ производство об административном правонарушении не может быть начато, а начатое производство подлежит прекращению по истечении сроков давности привлечения к административной ответственности.</w:t>
      </w:r>
    </w:p>
    <w:p w:rsidR="00D506A3" w:rsidRPr="001954F4" w:rsidP="00D506A3">
      <w:pPr>
        <w:ind w:firstLine="567"/>
        <w:jc w:val="both"/>
        <w:rPr>
          <w:sz w:val="28"/>
          <w:szCs w:val="28"/>
        </w:rPr>
      </w:pPr>
      <w:r w:rsidRPr="001954F4">
        <w:rPr>
          <w:sz w:val="28"/>
          <w:szCs w:val="28"/>
        </w:rPr>
        <w:t>Согласно ч</w:t>
      </w:r>
      <w:r>
        <w:rPr>
          <w:sz w:val="28"/>
          <w:szCs w:val="28"/>
        </w:rPr>
        <w:t xml:space="preserve"> </w:t>
      </w:r>
      <w:r w:rsidRPr="001954F4">
        <w:rPr>
          <w:sz w:val="28"/>
          <w:szCs w:val="28"/>
        </w:rPr>
        <w:t>.2 ст.29.4 КоАП РФ, при наличии обстоятельств, предусмотренных ст.</w:t>
      </w:r>
      <w:r>
        <w:rPr>
          <w:sz w:val="28"/>
          <w:szCs w:val="28"/>
        </w:rPr>
        <w:t xml:space="preserve"> </w:t>
      </w:r>
      <w:r w:rsidRPr="001954F4">
        <w:rPr>
          <w:sz w:val="28"/>
          <w:szCs w:val="28"/>
        </w:rPr>
        <w:t>24.5 КоАП РФ, выносится постановление о прекращении производства об административном правонарушении.</w:t>
      </w:r>
    </w:p>
    <w:p w:rsidR="00D506A3" w:rsidRPr="001954F4" w:rsidP="00D506A3">
      <w:pPr>
        <w:ind w:right="11" w:firstLine="567"/>
        <w:jc w:val="both"/>
        <w:rPr>
          <w:sz w:val="28"/>
          <w:szCs w:val="28"/>
        </w:rPr>
      </w:pPr>
      <w:r w:rsidRPr="001954F4">
        <w:rPr>
          <w:sz w:val="28"/>
          <w:szCs w:val="28"/>
        </w:rPr>
        <w:t>Следовательно, дело</w:t>
      </w:r>
      <w:r>
        <w:rPr>
          <w:sz w:val="28"/>
          <w:szCs w:val="28"/>
        </w:rPr>
        <w:t xml:space="preserve"> об административном правонарушении</w:t>
      </w:r>
      <w:r w:rsidRPr="001954F4">
        <w:rPr>
          <w:sz w:val="28"/>
          <w:szCs w:val="28"/>
        </w:rPr>
        <w:t xml:space="preserve"> в отношении </w:t>
      </w:r>
      <w:r w:rsidR="009A17D7">
        <w:rPr>
          <w:color w:val="0000CC"/>
          <w:sz w:val="28"/>
          <w:szCs w:val="28"/>
        </w:rPr>
        <w:t>Бочанова Н.Н</w:t>
      </w:r>
      <w:r w:rsidRPr="00D16975">
        <w:rPr>
          <w:color w:val="0000CC"/>
          <w:sz w:val="28"/>
          <w:szCs w:val="28"/>
        </w:rPr>
        <w:t xml:space="preserve">. </w:t>
      </w:r>
      <w:r w:rsidRPr="001954F4">
        <w:rPr>
          <w:sz w:val="28"/>
          <w:szCs w:val="28"/>
        </w:rPr>
        <w:t>подлежит прекращению, в связи с истечением срока давности привлечения к административной ответственности.</w:t>
      </w:r>
    </w:p>
    <w:p w:rsidR="00C11DF2" w:rsidRPr="001954F4" w:rsidP="00C11DF2">
      <w:pPr>
        <w:ind w:firstLine="567"/>
        <w:jc w:val="both"/>
        <w:rPr>
          <w:sz w:val="28"/>
          <w:szCs w:val="28"/>
        </w:rPr>
      </w:pPr>
      <w:r w:rsidRPr="001954F4">
        <w:rPr>
          <w:sz w:val="28"/>
          <w:szCs w:val="28"/>
        </w:rPr>
        <w:t xml:space="preserve">На основании изложенного и руководствуясь ст.ст.29.9-29.11 КоАП РФ, суд </w:t>
      </w:r>
    </w:p>
    <w:p w:rsidR="005762E8" w:rsidRPr="00D0254B" w:rsidP="00D921ED">
      <w:pPr>
        <w:jc w:val="both"/>
        <w:rPr>
          <w:sz w:val="28"/>
          <w:szCs w:val="28"/>
        </w:rPr>
      </w:pPr>
    </w:p>
    <w:p w:rsidR="005762E8" w:rsidRPr="00D0254B" w:rsidP="005762E8">
      <w:pPr>
        <w:ind w:firstLine="567"/>
        <w:jc w:val="center"/>
        <w:rPr>
          <w:sz w:val="28"/>
          <w:szCs w:val="28"/>
        </w:rPr>
      </w:pPr>
      <w:r w:rsidRPr="00D0254B">
        <w:rPr>
          <w:sz w:val="28"/>
          <w:szCs w:val="28"/>
        </w:rPr>
        <w:t>ПОСТАНОВИЛ:</w:t>
      </w:r>
    </w:p>
    <w:p w:rsidR="005762E8" w:rsidRPr="00D0254B" w:rsidP="005762E8">
      <w:pPr>
        <w:ind w:firstLine="567"/>
        <w:jc w:val="both"/>
        <w:rPr>
          <w:sz w:val="28"/>
          <w:szCs w:val="28"/>
        </w:rPr>
      </w:pPr>
    </w:p>
    <w:p w:rsidR="00B60461" w:rsidRPr="001954F4" w:rsidP="00B60461">
      <w:pPr>
        <w:ind w:firstLine="600"/>
        <w:jc w:val="both"/>
        <w:rPr>
          <w:sz w:val="28"/>
          <w:szCs w:val="28"/>
        </w:rPr>
      </w:pPr>
      <w:r w:rsidRPr="00155466">
        <w:rPr>
          <w:sz w:val="28"/>
          <w:szCs w:val="28"/>
        </w:rPr>
        <w:t>Производство по делу об административном пра</w:t>
      </w:r>
      <w:r>
        <w:rPr>
          <w:sz w:val="28"/>
          <w:szCs w:val="28"/>
        </w:rPr>
        <w:t xml:space="preserve">вонарушении, предусмотренном </w:t>
      </w:r>
      <w:r>
        <w:rPr>
          <w:sz w:val="28"/>
          <w:szCs w:val="28"/>
        </w:rPr>
        <w:t>ч.</w:t>
      </w:r>
      <w:r w:rsidR="009A17D7">
        <w:rPr>
          <w:sz w:val="28"/>
          <w:szCs w:val="28"/>
        </w:rPr>
        <w:t xml:space="preserve"> </w:t>
      </w:r>
      <w:r w:rsidR="007055EB">
        <w:rPr>
          <w:sz w:val="28"/>
          <w:szCs w:val="28"/>
        </w:rPr>
        <w:t>5</w:t>
      </w:r>
      <w:r>
        <w:rPr>
          <w:sz w:val="28"/>
          <w:szCs w:val="28"/>
        </w:rPr>
        <w:t xml:space="preserve"> ст. </w:t>
      </w:r>
      <w:r w:rsidR="007055EB">
        <w:rPr>
          <w:sz w:val="28"/>
          <w:szCs w:val="28"/>
        </w:rPr>
        <w:t>12.15</w:t>
      </w:r>
      <w:r>
        <w:rPr>
          <w:sz w:val="28"/>
          <w:szCs w:val="28"/>
        </w:rPr>
        <w:t xml:space="preserve"> КоАП РФ </w:t>
      </w:r>
      <w:r w:rsidRPr="00155466">
        <w:rPr>
          <w:sz w:val="28"/>
          <w:szCs w:val="28"/>
        </w:rPr>
        <w:t xml:space="preserve">в отношении </w:t>
      </w:r>
      <w:r w:rsidR="009A17D7">
        <w:rPr>
          <w:color w:val="0000CC"/>
          <w:sz w:val="28"/>
          <w:szCs w:val="28"/>
        </w:rPr>
        <w:t>Бочанова Н.Н.</w:t>
      </w:r>
      <w:r w:rsidR="00705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прекратить </w:t>
      </w:r>
      <w:r w:rsidRPr="001954F4">
        <w:rPr>
          <w:sz w:val="28"/>
          <w:szCs w:val="28"/>
        </w:rPr>
        <w:t>по основанию, предусмотренному п.6 ч.1 ст.24.5 КоАП РФ, то есть в связи с истечением срока давности привлечения к административной ответственности.</w:t>
      </w:r>
    </w:p>
    <w:p w:rsidR="00B17084" w:rsidRPr="00D0254B" w:rsidP="00B60461">
      <w:pPr>
        <w:ind w:firstLine="708"/>
        <w:jc w:val="both"/>
        <w:rPr>
          <w:sz w:val="28"/>
          <w:szCs w:val="28"/>
        </w:rPr>
      </w:pPr>
      <w:r w:rsidRPr="00D0254B">
        <w:rPr>
          <w:sz w:val="28"/>
          <w:szCs w:val="28"/>
        </w:rPr>
        <w:t xml:space="preserve">Постановление может быть обжаловано в Сургутский городской суд </w:t>
      </w:r>
      <w:r w:rsidRPr="00D0254B" w:rsidR="00162BAB">
        <w:rPr>
          <w:sz w:val="28"/>
          <w:szCs w:val="28"/>
        </w:rPr>
        <w:t xml:space="preserve">Ханты – Мансийского автономного округа – Югры </w:t>
      </w:r>
      <w:r w:rsidRPr="00D0254B">
        <w:rPr>
          <w:sz w:val="28"/>
          <w:szCs w:val="28"/>
        </w:rPr>
        <w:t xml:space="preserve">в течение 10 </w:t>
      </w:r>
      <w:r w:rsidR="009A17D7">
        <w:rPr>
          <w:sz w:val="28"/>
          <w:szCs w:val="28"/>
        </w:rPr>
        <w:t>суток</w:t>
      </w:r>
      <w:r w:rsidRPr="00D0254B">
        <w:rPr>
          <w:sz w:val="28"/>
          <w:szCs w:val="28"/>
        </w:rPr>
        <w:t xml:space="preserve"> с</w:t>
      </w:r>
      <w:r w:rsidRPr="00D0254B" w:rsidR="00162BAB">
        <w:rPr>
          <w:sz w:val="28"/>
          <w:szCs w:val="28"/>
        </w:rPr>
        <w:t>о дня</w:t>
      </w:r>
      <w:r w:rsidRPr="00D0254B">
        <w:rPr>
          <w:sz w:val="28"/>
          <w:szCs w:val="28"/>
        </w:rPr>
        <w:t xml:space="preserve"> получения копии постановления.</w:t>
      </w:r>
    </w:p>
    <w:p w:rsidR="005762E8" w:rsidP="00055EA0">
      <w:pPr>
        <w:jc w:val="both"/>
        <w:rPr>
          <w:sz w:val="28"/>
          <w:szCs w:val="28"/>
        </w:rPr>
      </w:pPr>
    </w:p>
    <w:p w:rsidR="00127A8D" w:rsidRPr="00D0254B" w:rsidP="00861E0C">
      <w:pPr>
        <w:jc w:val="both"/>
        <w:rPr>
          <w:sz w:val="28"/>
          <w:szCs w:val="28"/>
        </w:rPr>
      </w:pPr>
      <w:r w:rsidRPr="00D0254B">
        <w:rPr>
          <w:sz w:val="28"/>
          <w:szCs w:val="28"/>
        </w:rPr>
        <w:t xml:space="preserve">Мировой судья       </w:t>
      </w:r>
      <w:r w:rsidRPr="00D0254B" w:rsidR="000D3B0C">
        <w:rPr>
          <w:sz w:val="28"/>
          <w:szCs w:val="28"/>
        </w:rPr>
        <w:t xml:space="preserve">                               </w:t>
      </w:r>
      <w:r w:rsidRPr="00D0254B">
        <w:rPr>
          <w:sz w:val="28"/>
          <w:szCs w:val="28"/>
        </w:rPr>
        <w:t xml:space="preserve">                                                        Е.Н. К</w:t>
      </w:r>
      <w:r w:rsidRPr="00D0254B" w:rsidR="006B6A1A">
        <w:rPr>
          <w:sz w:val="28"/>
          <w:szCs w:val="28"/>
        </w:rPr>
        <w:t>онева</w:t>
      </w:r>
    </w:p>
    <w:p w:rsidR="00127A8D" w:rsidRPr="00D0254B" w:rsidP="00861E0C">
      <w:pPr>
        <w:jc w:val="both"/>
        <w:rPr>
          <w:sz w:val="28"/>
          <w:szCs w:val="28"/>
        </w:rPr>
      </w:pPr>
      <w:r w:rsidRPr="00D0254B">
        <w:rPr>
          <w:sz w:val="28"/>
          <w:szCs w:val="28"/>
        </w:rPr>
        <w:t xml:space="preserve">Копия верна </w:t>
      </w:r>
    </w:p>
    <w:p w:rsidR="00127A8D" w:rsidRPr="00D0254B" w:rsidP="00127A8D">
      <w:pPr>
        <w:jc w:val="both"/>
        <w:rPr>
          <w:sz w:val="28"/>
          <w:szCs w:val="28"/>
        </w:rPr>
      </w:pPr>
      <w:r w:rsidRPr="00D0254B">
        <w:rPr>
          <w:sz w:val="28"/>
          <w:szCs w:val="28"/>
        </w:rPr>
        <w:t>Мировой судья                                                                                              Е.Н. Конева</w:t>
      </w:r>
    </w:p>
    <w:p w:rsidR="00127A8D" w:rsidRPr="00B3505A" w:rsidP="00127A8D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9A17D7">
        <w:rPr>
          <w:sz w:val="28"/>
          <w:szCs w:val="28"/>
          <w:lang w:val="ru-RU"/>
        </w:rPr>
        <w:t>9 марта</w:t>
      </w:r>
      <w:r w:rsidR="00D301BA">
        <w:rPr>
          <w:sz w:val="28"/>
          <w:szCs w:val="28"/>
          <w:lang w:val="ru-RU"/>
        </w:rPr>
        <w:t xml:space="preserve"> </w:t>
      </w:r>
      <w:r w:rsidR="00320E01">
        <w:rPr>
          <w:sz w:val="28"/>
          <w:szCs w:val="28"/>
          <w:lang w:val="ru-RU"/>
        </w:rPr>
        <w:t>202</w:t>
      </w:r>
      <w:r w:rsidR="009A17D7">
        <w:rPr>
          <w:sz w:val="28"/>
          <w:szCs w:val="28"/>
          <w:lang w:val="ru-RU"/>
        </w:rPr>
        <w:t>4</w:t>
      </w:r>
      <w:r w:rsidRPr="00B3505A">
        <w:rPr>
          <w:sz w:val="28"/>
          <w:szCs w:val="28"/>
        </w:rPr>
        <w:t xml:space="preserve"> года</w:t>
      </w:r>
    </w:p>
    <w:p w:rsidR="00127A8D" w:rsidP="00127A8D">
      <w:pPr>
        <w:pStyle w:val="BodyText"/>
        <w:spacing w:after="0"/>
        <w:rPr>
          <w:sz w:val="28"/>
          <w:szCs w:val="28"/>
        </w:rPr>
      </w:pPr>
    </w:p>
    <w:p w:rsidR="00127A8D" w:rsidRPr="00B3505A" w:rsidP="00127A8D">
      <w:pPr>
        <w:pStyle w:val="BodyText"/>
        <w:spacing w:after="0"/>
        <w:rPr>
          <w:lang w:val="ru-RU"/>
        </w:rPr>
      </w:pPr>
      <w:r w:rsidRPr="001D60DB">
        <w:t xml:space="preserve">Подлинный документ хранится в деле № </w:t>
      </w:r>
      <w:r w:rsidR="009A17D7">
        <w:rPr>
          <w:lang w:val="ru-RU"/>
        </w:rPr>
        <w:t>0</w:t>
      </w:r>
      <w:r>
        <w:t>5</w:t>
      </w:r>
      <w:r w:rsidRPr="001D60DB">
        <w:t>-</w:t>
      </w:r>
      <w:r w:rsidR="009A17D7">
        <w:rPr>
          <w:lang w:val="ru-RU"/>
        </w:rPr>
        <w:t>0517</w:t>
      </w:r>
      <w:r>
        <w:t>-</w:t>
      </w:r>
      <w:r w:rsidRPr="001D60DB">
        <w:t>2607/20</w:t>
      </w:r>
      <w:r w:rsidR="00320E01">
        <w:rPr>
          <w:lang w:val="ru-RU"/>
        </w:rPr>
        <w:t>2</w:t>
      </w:r>
      <w:r w:rsidR="009A17D7">
        <w:rPr>
          <w:lang w:val="ru-RU"/>
        </w:rPr>
        <w:t>4</w:t>
      </w:r>
    </w:p>
    <w:p w:rsidR="00127A8D" w:rsidRPr="00127A8D" w:rsidP="009D0A1D">
      <w:pPr>
        <w:pStyle w:val="BodyText"/>
        <w:rPr>
          <w:sz w:val="21"/>
          <w:szCs w:val="21"/>
        </w:rPr>
      </w:pPr>
      <w:r w:rsidRPr="001D60DB">
        <w:t>Судебный акт не вступил в законную силу по состоянию на «</w:t>
      </w:r>
      <w:r w:rsidR="007055EB">
        <w:rPr>
          <w:lang w:val="ru-RU"/>
        </w:rPr>
        <w:t>1</w:t>
      </w:r>
      <w:r w:rsidR="009A17D7">
        <w:rPr>
          <w:lang w:val="ru-RU"/>
        </w:rPr>
        <w:t>9</w:t>
      </w:r>
      <w:r w:rsidRPr="001D60DB">
        <w:t xml:space="preserve">» </w:t>
      </w:r>
      <w:r w:rsidR="009A17D7">
        <w:rPr>
          <w:lang w:val="ru-RU"/>
        </w:rPr>
        <w:t>марта</w:t>
      </w:r>
      <w:r w:rsidR="00D301BA">
        <w:rPr>
          <w:lang w:val="ru-RU"/>
        </w:rPr>
        <w:t xml:space="preserve"> </w:t>
      </w:r>
      <w:r w:rsidRPr="001D60DB">
        <w:t>20</w:t>
      </w:r>
      <w:r w:rsidR="00320E01">
        <w:rPr>
          <w:lang w:val="ru-RU"/>
        </w:rPr>
        <w:t>2</w:t>
      </w:r>
      <w:r w:rsidR="009A17D7">
        <w:rPr>
          <w:lang w:val="ru-RU"/>
        </w:rPr>
        <w:t>4</w:t>
      </w:r>
      <w:r w:rsidRPr="001D60DB">
        <w:t xml:space="preserve"> года </w:t>
      </w:r>
    </w:p>
    <w:sectPr w:rsidSect="009D0A1D">
      <w:pgSz w:w="11906" w:h="16838"/>
      <w:pgMar w:top="851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F"/>
    <w:rsid w:val="0000237C"/>
    <w:rsid w:val="00002A39"/>
    <w:rsid w:val="00003D7A"/>
    <w:rsid w:val="00004D66"/>
    <w:rsid w:val="0001064F"/>
    <w:rsid w:val="00012B02"/>
    <w:rsid w:val="00013CB7"/>
    <w:rsid w:val="00014115"/>
    <w:rsid w:val="00015AF3"/>
    <w:rsid w:val="00021ECF"/>
    <w:rsid w:val="00022901"/>
    <w:rsid w:val="00026A6A"/>
    <w:rsid w:val="0004171D"/>
    <w:rsid w:val="000508FA"/>
    <w:rsid w:val="00053A1F"/>
    <w:rsid w:val="00055EA0"/>
    <w:rsid w:val="000600FA"/>
    <w:rsid w:val="00064729"/>
    <w:rsid w:val="00072EFF"/>
    <w:rsid w:val="00076F45"/>
    <w:rsid w:val="000770DF"/>
    <w:rsid w:val="00081C75"/>
    <w:rsid w:val="00081E1B"/>
    <w:rsid w:val="000869A8"/>
    <w:rsid w:val="00087BF3"/>
    <w:rsid w:val="000901C8"/>
    <w:rsid w:val="000916F7"/>
    <w:rsid w:val="0009286D"/>
    <w:rsid w:val="0009684B"/>
    <w:rsid w:val="000B3092"/>
    <w:rsid w:val="000C7D09"/>
    <w:rsid w:val="000D3B0C"/>
    <w:rsid w:val="000D4FCA"/>
    <w:rsid w:val="000E0C0A"/>
    <w:rsid w:val="000E1B70"/>
    <w:rsid w:val="000E22C6"/>
    <w:rsid w:val="000E3F64"/>
    <w:rsid w:val="000E5876"/>
    <w:rsid w:val="000E74C8"/>
    <w:rsid w:val="000F05B2"/>
    <w:rsid w:val="000F0C0D"/>
    <w:rsid w:val="000F67FE"/>
    <w:rsid w:val="0010239F"/>
    <w:rsid w:val="00106B0E"/>
    <w:rsid w:val="00111E29"/>
    <w:rsid w:val="001206D9"/>
    <w:rsid w:val="00127A8D"/>
    <w:rsid w:val="001327C0"/>
    <w:rsid w:val="00134A79"/>
    <w:rsid w:val="00134DE9"/>
    <w:rsid w:val="0013585F"/>
    <w:rsid w:val="00145666"/>
    <w:rsid w:val="00147001"/>
    <w:rsid w:val="00155466"/>
    <w:rsid w:val="00162BAB"/>
    <w:rsid w:val="00163402"/>
    <w:rsid w:val="001665F4"/>
    <w:rsid w:val="0017004E"/>
    <w:rsid w:val="001723FC"/>
    <w:rsid w:val="001832B5"/>
    <w:rsid w:val="0018432A"/>
    <w:rsid w:val="001954F4"/>
    <w:rsid w:val="00197A22"/>
    <w:rsid w:val="001A09A0"/>
    <w:rsid w:val="001A7D2D"/>
    <w:rsid w:val="001C04B8"/>
    <w:rsid w:val="001C04E4"/>
    <w:rsid w:val="001D06CD"/>
    <w:rsid w:val="001D0881"/>
    <w:rsid w:val="001D4D92"/>
    <w:rsid w:val="001D60DB"/>
    <w:rsid w:val="001D6740"/>
    <w:rsid w:val="001D6874"/>
    <w:rsid w:val="001D7FE3"/>
    <w:rsid w:val="001E60C2"/>
    <w:rsid w:val="001E7B95"/>
    <w:rsid w:val="00202313"/>
    <w:rsid w:val="0020531A"/>
    <w:rsid w:val="0020658C"/>
    <w:rsid w:val="00224BAD"/>
    <w:rsid w:val="002279B3"/>
    <w:rsid w:val="00230217"/>
    <w:rsid w:val="00233EFF"/>
    <w:rsid w:val="002357F2"/>
    <w:rsid w:val="002468ED"/>
    <w:rsid w:val="00247E25"/>
    <w:rsid w:val="00250FC2"/>
    <w:rsid w:val="002553CC"/>
    <w:rsid w:val="0025750C"/>
    <w:rsid w:val="00261310"/>
    <w:rsid w:val="00261DA6"/>
    <w:rsid w:val="002632A3"/>
    <w:rsid w:val="002639F4"/>
    <w:rsid w:val="00266236"/>
    <w:rsid w:val="002673C2"/>
    <w:rsid w:val="00277017"/>
    <w:rsid w:val="00281D40"/>
    <w:rsid w:val="00283820"/>
    <w:rsid w:val="00283ED0"/>
    <w:rsid w:val="00294483"/>
    <w:rsid w:val="00294E06"/>
    <w:rsid w:val="002A046D"/>
    <w:rsid w:val="002A24B8"/>
    <w:rsid w:val="002A6E19"/>
    <w:rsid w:val="002B08AE"/>
    <w:rsid w:val="002B31DE"/>
    <w:rsid w:val="002B4907"/>
    <w:rsid w:val="002B59D7"/>
    <w:rsid w:val="002C000F"/>
    <w:rsid w:val="002C398C"/>
    <w:rsid w:val="002D30FD"/>
    <w:rsid w:val="002E3027"/>
    <w:rsid w:val="002E3A94"/>
    <w:rsid w:val="003012EA"/>
    <w:rsid w:val="00303137"/>
    <w:rsid w:val="00306831"/>
    <w:rsid w:val="00313CBD"/>
    <w:rsid w:val="00317A9A"/>
    <w:rsid w:val="00320E01"/>
    <w:rsid w:val="00324F8D"/>
    <w:rsid w:val="00327B1F"/>
    <w:rsid w:val="00333231"/>
    <w:rsid w:val="0033336B"/>
    <w:rsid w:val="00335E10"/>
    <w:rsid w:val="003377A4"/>
    <w:rsid w:val="00342923"/>
    <w:rsid w:val="00344F65"/>
    <w:rsid w:val="003456A1"/>
    <w:rsid w:val="003479BD"/>
    <w:rsid w:val="00351D55"/>
    <w:rsid w:val="00356BFA"/>
    <w:rsid w:val="00371BAF"/>
    <w:rsid w:val="00377AC5"/>
    <w:rsid w:val="00381EDF"/>
    <w:rsid w:val="00383EE0"/>
    <w:rsid w:val="0038597F"/>
    <w:rsid w:val="00393BDC"/>
    <w:rsid w:val="003A00F1"/>
    <w:rsid w:val="003A0631"/>
    <w:rsid w:val="003B2615"/>
    <w:rsid w:val="003B5F56"/>
    <w:rsid w:val="003C7077"/>
    <w:rsid w:val="003C727A"/>
    <w:rsid w:val="003D03EB"/>
    <w:rsid w:val="003D14B6"/>
    <w:rsid w:val="003E08B6"/>
    <w:rsid w:val="003E4868"/>
    <w:rsid w:val="003F1C30"/>
    <w:rsid w:val="003F3DC5"/>
    <w:rsid w:val="003F439D"/>
    <w:rsid w:val="003F54AB"/>
    <w:rsid w:val="003F78E5"/>
    <w:rsid w:val="004006F8"/>
    <w:rsid w:val="0040417B"/>
    <w:rsid w:val="004070BB"/>
    <w:rsid w:val="00413711"/>
    <w:rsid w:val="00414504"/>
    <w:rsid w:val="00414936"/>
    <w:rsid w:val="00415FED"/>
    <w:rsid w:val="00425491"/>
    <w:rsid w:val="00426765"/>
    <w:rsid w:val="00427BA0"/>
    <w:rsid w:val="00433175"/>
    <w:rsid w:val="0043371B"/>
    <w:rsid w:val="00433A20"/>
    <w:rsid w:val="00437357"/>
    <w:rsid w:val="0044493E"/>
    <w:rsid w:val="0045295B"/>
    <w:rsid w:val="0045796C"/>
    <w:rsid w:val="00464414"/>
    <w:rsid w:val="00470834"/>
    <w:rsid w:val="00484AC3"/>
    <w:rsid w:val="004924DA"/>
    <w:rsid w:val="004A32FF"/>
    <w:rsid w:val="004A352A"/>
    <w:rsid w:val="004B1118"/>
    <w:rsid w:val="004B410B"/>
    <w:rsid w:val="004B7C4E"/>
    <w:rsid w:val="004C2BC5"/>
    <w:rsid w:val="004C7E2C"/>
    <w:rsid w:val="004D1FE4"/>
    <w:rsid w:val="004D61A6"/>
    <w:rsid w:val="004D63D0"/>
    <w:rsid w:val="004E0021"/>
    <w:rsid w:val="004E0CBF"/>
    <w:rsid w:val="004E6625"/>
    <w:rsid w:val="004F049C"/>
    <w:rsid w:val="004F4BC4"/>
    <w:rsid w:val="0050331A"/>
    <w:rsid w:val="005035CB"/>
    <w:rsid w:val="00506A00"/>
    <w:rsid w:val="00510958"/>
    <w:rsid w:val="00512B94"/>
    <w:rsid w:val="00514BE8"/>
    <w:rsid w:val="00516CA4"/>
    <w:rsid w:val="005205F1"/>
    <w:rsid w:val="00522277"/>
    <w:rsid w:val="0052485E"/>
    <w:rsid w:val="005252A4"/>
    <w:rsid w:val="0052589B"/>
    <w:rsid w:val="00525C54"/>
    <w:rsid w:val="005270A5"/>
    <w:rsid w:val="00530F32"/>
    <w:rsid w:val="00535F1D"/>
    <w:rsid w:val="0053739B"/>
    <w:rsid w:val="00543E72"/>
    <w:rsid w:val="00545985"/>
    <w:rsid w:val="005504BD"/>
    <w:rsid w:val="005509BC"/>
    <w:rsid w:val="00552722"/>
    <w:rsid w:val="00556E92"/>
    <w:rsid w:val="00562191"/>
    <w:rsid w:val="00562E97"/>
    <w:rsid w:val="005653D8"/>
    <w:rsid w:val="00565697"/>
    <w:rsid w:val="005673A0"/>
    <w:rsid w:val="00575292"/>
    <w:rsid w:val="005762E8"/>
    <w:rsid w:val="00576E14"/>
    <w:rsid w:val="00577B3B"/>
    <w:rsid w:val="00584751"/>
    <w:rsid w:val="005873E9"/>
    <w:rsid w:val="00587DD5"/>
    <w:rsid w:val="0059068D"/>
    <w:rsid w:val="00593949"/>
    <w:rsid w:val="005964A5"/>
    <w:rsid w:val="005966A8"/>
    <w:rsid w:val="005A1ADF"/>
    <w:rsid w:val="005A1CA7"/>
    <w:rsid w:val="005B1684"/>
    <w:rsid w:val="005B4896"/>
    <w:rsid w:val="005B7A43"/>
    <w:rsid w:val="005C74C4"/>
    <w:rsid w:val="005D0F4C"/>
    <w:rsid w:val="005E0637"/>
    <w:rsid w:val="005E2A6A"/>
    <w:rsid w:val="005E3898"/>
    <w:rsid w:val="005E4D79"/>
    <w:rsid w:val="005E6475"/>
    <w:rsid w:val="005F0190"/>
    <w:rsid w:val="005F3AFB"/>
    <w:rsid w:val="005F4934"/>
    <w:rsid w:val="005F71D0"/>
    <w:rsid w:val="006003D4"/>
    <w:rsid w:val="00602C03"/>
    <w:rsid w:val="00603C09"/>
    <w:rsid w:val="00613B9E"/>
    <w:rsid w:val="00615564"/>
    <w:rsid w:val="00622CF7"/>
    <w:rsid w:val="00623E54"/>
    <w:rsid w:val="0062544D"/>
    <w:rsid w:val="0062637E"/>
    <w:rsid w:val="0063221C"/>
    <w:rsid w:val="0063325A"/>
    <w:rsid w:val="00633FCE"/>
    <w:rsid w:val="0064421B"/>
    <w:rsid w:val="00645700"/>
    <w:rsid w:val="00645B22"/>
    <w:rsid w:val="00650B18"/>
    <w:rsid w:val="00650DE5"/>
    <w:rsid w:val="00651787"/>
    <w:rsid w:val="00670154"/>
    <w:rsid w:val="00671F0B"/>
    <w:rsid w:val="00675D33"/>
    <w:rsid w:val="006814B9"/>
    <w:rsid w:val="00684C55"/>
    <w:rsid w:val="00685AB1"/>
    <w:rsid w:val="00685B8C"/>
    <w:rsid w:val="00690D0E"/>
    <w:rsid w:val="0069451D"/>
    <w:rsid w:val="006A2560"/>
    <w:rsid w:val="006A5B66"/>
    <w:rsid w:val="006A6DD2"/>
    <w:rsid w:val="006B1E27"/>
    <w:rsid w:val="006B6A1A"/>
    <w:rsid w:val="006B741C"/>
    <w:rsid w:val="006C043B"/>
    <w:rsid w:val="006C0640"/>
    <w:rsid w:val="006C15C1"/>
    <w:rsid w:val="006C175F"/>
    <w:rsid w:val="006D4B58"/>
    <w:rsid w:val="006D7F8C"/>
    <w:rsid w:val="006F11D1"/>
    <w:rsid w:val="006F55C6"/>
    <w:rsid w:val="0070503C"/>
    <w:rsid w:val="007055EB"/>
    <w:rsid w:val="00714949"/>
    <w:rsid w:val="00725FBF"/>
    <w:rsid w:val="007263E9"/>
    <w:rsid w:val="007330B0"/>
    <w:rsid w:val="00735107"/>
    <w:rsid w:val="00735320"/>
    <w:rsid w:val="00742D27"/>
    <w:rsid w:val="0074335E"/>
    <w:rsid w:val="007444DB"/>
    <w:rsid w:val="0075042C"/>
    <w:rsid w:val="007574B5"/>
    <w:rsid w:val="00760553"/>
    <w:rsid w:val="00761A16"/>
    <w:rsid w:val="00763CE3"/>
    <w:rsid w:val="007665EA"/>
    <w:rsid w:val="007752F0"/>
    <w:rsid w:val="00776426"/>
    <w:rsid w:val="00783AD2"/>
    <w:rsid w:val="007A16BD"/>
    <w:rsid w:val="007B0CA8"/>
    <w:rsid w:val="007B2BA2"/>
    <w:rsid w:val="007B6A0A"/>
    <w:rsid w:val="007B7AE1"/>
    <w:rsid w:val="007C079E"/>
    <w:rsid w:val="007C7E92"/>
    <w:rsid w:val="007D292D"/>
    <w:rsid w:val="007D3BF8"/>
    <w:rsid w:val="007D4B37"/>
    <w:rsid w:val="007E13AE"/>
    <w:rsid w:val="007F0E8E"/>
    <w:rsid w:val="007F6A6B"/>
    <w:rsid w:val="00800380"/>
    <w:rsid w:val="008003A5"/>
    <w:rsid w:val="0080487E"/>
    <w:rsid w:val="00811B1E"/>
    <w:rsid w:val="008127BA"/>
    <w:rsid w:val="00820429"/>
    <w:rsid w:val="0082073E"/>
    <w:rsid w:val="00824B8A"/>
    <w:rsid w:val="008316BF"/>
    <w:rsid w:val="00834A13"/>
    <w:rsid w:val="00837CAD"/>
    <w:rsid w:val="00840C8C"/>
    <w:rsid w:val="00850D0B"/>
    <w:rsid w:val="008575DB"/>
    <w:rsid w:val="00861E0C"/>
    <w:rsid w:val="008711CF"/>
    <w:rsid w:val="00873996"/>
    <w:rsid w:val="00876B73"/>
    <w:rsid w:val="00877FAC"/>
    <w:rsid w:val="008807BB"/>
    <w:rsid w:val="00882294"/>
    <w:rsid w:val="00884CF0"/>
    <w:rsid w:val="00886436"/>
    <w:rsid w:val="00886B39"/>
    <w:rsid w:val="0089351C"/>
    <w:rsid w:val="00894B97"/>
    <w:rsid w:val="00895555"/>
    <w:rsid w:val="00895A58"/>
    <w:rsid w:val="0089768C"/>
    <w:rsid w:val="008A1AAE"/>
    <w:rsid w:val="008A56DB"/>
    <w:rsid w:val="008A6BCD"/>
    <w:rsid w:val="008B00C8"/>
    <w:rsid w:val="008B1930"/>
    <w:rsid w:val="008B3FEF"/>
    <w:rsid w:val="008B60BE"/>
    <w:rsid w:val="008B7619"/>
    <w:rsid w:val="008C246B"/>
    <w:rsid w:val="008C3F5B"/>
    <w:rsid w:val="008D0772"/>
    <w:rsid w:val="008D0D7A"/>
    <w:rsid w:val="008D2234"/>
    <w:rsid w:val="008D331E"/>
    <w:rsid w:val="008E4733"/>
    <w:rsid w:val="008E5BBA"/>
    <w:rsid w:val="008E60B2"/>
    <w:rsid w:val="008F3D4B"/>
    <w:rsid w:val="008F464E"/>
    <w:rsid w:val="008F52D5"/>
    <w:rsid w:val="008F7BA4"/>
    <w:rsid w:val="00903146"/>
    <w:rsid w:val="009063EB"/>
    <w:rsid w:val="00907F78"/>
    <w:rsid w:val="00913B86"/>
    <w:rsid w:val="0091454E"/>
    <w:rsid w:val="00916215"/>
    <w:rsid w:val="009169EB"/>
    <w:rsid w:val="00922F08"/>
    <w:rsid w:val="0092642A"/>
    <w:rsid w:val="00934C48"/>
    <w:rsid w:val="009446D3"/>
    <w:rsid w:val="00962A3C"/>
    <w:rsid w:val="00967B4E"/>
    <w:rsid w:val="009756B2"/>
    <w:rsid w:val="00976B38"/>
    <w:rsid w:val="00994C28"/>
    <w:rsid w:val="009A17D7"/>
    <w:rsid w:val="009A24F6"/>
    <w:rsid w:val="009A76E7"/>
    <w:rsid w:val="009B0877"/>
    <w:rsid w:val="009B1989"/>
    <w:rsid w:val="009B62AE"/>
    <w:rsid w:val="009B62CD"/>
    <w:rsid w:val="009C1369"/>
    <w:rsid w:val="009C3BAA"/>
    <w:rsid w:val="009C3D03"/>
    <w:rsid w:val="009C56B3"/>
    <w:rsid w:val="009D0A1D"/>
    <w:rsid w:val="009D437D"/>
    <w:rsid w:val="009D4A3B"/>
    <w:rsid w:val="009E2691"/>
    <w:rsid w:val="009E66AD"/>
    <w:rsid w:val="00A1270F"/>
    <w:rsid w:val="00A156F1"/>
    <w:rsid w:val="00A2071A"/>
    <w:rsid w:val="00A255DB"/>
    <w:rsid w:val="00A31136"/>
    <w:rsid w:val="00A3533B"/>
    <w:rsid w:val="00A4242E"/>
    <w:rsid w:val="00A448D0"/>
    <w:rsid w:val="00A46F0B"/>
    <w:rsid w:val="00A53E97"/>
    <w:rsid w:val="00A55790"/>
    <w:rsid w:val="00A56E2A"/>
    <w:rsid w:val="00A57C1D"/>
    <w:rsid w:val="00A604AF"/>
    <w:rsid w:val="00A61390"/>
    <w:rsid w:val="00A62303"/>
    <w:rsid w:val="00A66533"/>
    <w:rsid w:val="00A675C9"/>
    <w:rsid w:val="00A70E1A"/>
    <w:rsid w:val="00A76B37"/>
    <w:rsid w:val="00A77CDA"/>
    <w:rsid w:val="00A81F12"/>
    <w:rsid w:val="00A9460D"/>
    <w:rsid w:val="00A95AC8"/>
    <w:rsid w:val="00AA0002"/>
    <w:rsid w:val="00AA1360"/>
    <w:rsid w:val="00AA405D"/>
    <w:rsid w:val="00AB6EE4"/>
    <w:rsid w:val="00AC48B8"/>
    <w:rsid w:val="00AC7D46"/>
    <w:rsid w:val="00AD3173"/>
    <w:rsid w:val="00AD5B55"/>
    <w:rsid w:val="00AD6CB8"/>
    <w:rsid w:val="00AE48D5"/>
    <w:rsid w:val="00AE729A"/>
    <w:rsid w:val="00AE72B0"/>
    <w:rsid w:val="00AF040F"/>
    <w:rsid w:val="00AF282A"/>
    <w:rsid w:val="00AF7C09"/>
    <w:rsid w:val="00B00D24"/>
    <w:rsid w:val="00B0325A"/>
    <w:rsid w:val="00B0666E"/>
    <w:rsid w:val="00B11058"/>
    <w:rsid w:val="00B169E4"/>
    <w:rsid w:val="00B17084"/>
    <w:rsid w:val="00B21EEC"/>
    <w:rsid w:val="00B25837"/>
    <w:rsid w:val="00B27360"/>
    <w:rsid w:val="00B300D2"/>
    <w:rsid w:val="00B32464"/>
    <w:rsid w:val="00B3505A"/>
    <w:rsid w:val="00B35C6E"/>
    <w:rsid w:val="00B3725D"/>
    <w:rsid w:val="00B37392"/>
    <w:rsid w:val="00B37999"/>
    <w:rsid w:val="00B37D76"/>
    <w:rsid w:val="00B4507A"/>
    <w:rsid w:val="00B450D3"/>
    <w:rsid w:val="00B53662"/>
    <w:rsid w:val="00B57CED"/>
    <w:rsid w:val="00B60461"/>
    <w:rsid w:val="00B64A28"/>
    <w:rsid w:val="00B671EE"/>
    <w:rsid w:val="00B704F8"/>
    <w:rsid w:val="00B70F3E"/>
    <w:rsid w:val="00B71192"/>
    <w:rsid w:val="00B73E42"/>
    <w:rsid w:val="00B86817"/>
    <w:rsid w:val="00B87F3C"/>
    <w:rsid w:val="00BA0CB7"/>
    <w:rsid w:val="00BB4595"/>
    <w:rsid w:val="00BC0D25"/>
    <w:rsid w:val="00BC6A08"/>
    <w:rsid w:val="00BD1BC1"/>
    <w:rsid w:val="00BD54D7"/>
    <w:rsid w:val="00BE0674"/>
    <w:rsid w:val="00BF1AC9"/>
    <w:rsid w:val="00BF2593"/>
    <w:rsid w:val="00C11DF2"/>
    <w:rsid w:val="00C144AB"/>
    <w:rsid w:val="00C20712"/>
    <w:rsid w:val="00C26DDE"/>
    <w:rsid w:val="00C33C89"/>
    <w:rsid w:val="00C363B4"/>
    <w:rsid w:val="00C37F7F"/>
    <w:rsid w:val="00C40AEC"/>
    <w:rsid w:val="00C7069F"/>
    <w:rsid w:val="00C70EAF"/>
    <w:rsid w:val="00C71975"/>
    <w:rsid w:val="00C75566"/>
    <w:rsid w:val="00C84270"/>
    <w:rsid w:val="00C847CF"/>
    <w:rsid w:val="00C86648"/>
    <w:rsid w:val="00C86E20"/>
    <w:rsid w:val="00C87002"/>
    <w:rsid w:val="00C870A9"/>
    <w:rsid w:val="00C91B8C"/>
    <w:rsid w:val="00C95255"/>
    <w:rsid w:val="00C97052"/>
    <w:rsid w:val="00C9769E"/>
    <w:rsid w:val="00CA0D69"/>
    <w:rsid w:val="00CA6713"/>
    <w:rsid w:val="00CB37EB"/>
    <w:rsid w:val="00CB5E4E"/>
    <w:rsid w:val="00CB6F85"/>
    <w:rsid w:val="00CB707E"/>
    <w:rsid w:val="00CC3AC0"/>
    <w:rsid w:val="00CC5F00"/>
    <w:rsid w:val="00CD0166"/>
    <w:rsid w:val="00CF0458"/>
    <w:rsid w:val="00CF32BC"/>
    <w:rsid w:val="00D0034D"/>
    <w:rsid w:val="00D0254B"/>
    <w:rsid w:val="00D02D3C"/>
    <w:rsid w:val="00D030FB"/>
    <w:rsid w:val="00D12F34"/>
    <w:rsid w:val="00D154FD"/>
    <w:rsid w:val="00D16975"/>
    <w:rsid w:val="00D22300"/>
    <w:rsid w:val="00D2564C"/>
    <w:rsid w:val="00D27FF1"/>
    <w:rsid w:val="00D301BA"/>
    <w:rsid w:val="00D31B4D"/>
    <w:rsid w:val="00D33C69"/>
    <w:rsid w:val="00D37B59"/>
    <w:rsid w:val="00D429DB"/>
    <w:rsid w:val="00D4423F"/>
    <w:rsid w:val="00D47D74"/>
    <w:rsid w:val="00D506A3"/>
    <w:rsid w:val="00D51931"/>
    <w:rsid w:val="00D536B9"/>
    <w:rsid w:val="00D550CC"/>
    <w:rsid w:val="00D67A61"/>
    <w:rsid w:val="00D705DE"/>
    <w:rsid w:val="00D707BE"/>
    <w:rsid w:val="00D77425"/>
    <w:rsid w:val="00D834E7"/>
    <w:rsid w:val="00D83FB2"/>
    <w:rsid w:val="00D921ED"/>
    <w:rsid w:val="00D9292C"/>
    <w:rsid w:val="00D94E0B"/>
    <w:rsid w:val="00D96682"/>
    <w:rsid w:val="00D97EF9"/>
    <w:rsid w:val="00DA08F9"/>
    <w:rsid w:val="00DA54EE"/>
    <w:rsid w:val="00DA5500"/>
    <w:rsid w:val="00DD016B"/>
    <w:rsid w:val="00DD4754"/>
    <w:rsid w:val="00DE116C"/>
    <w:rsid w:val="00DE670A"/>
    <w:rsid w:val="00DF084D"/>
    <w:rsid w:val="00DF0B29"/>
    <w:rsid w:val="00DF4CE4"/>
    <w:rsid w:val="00DF5764"/>
    <w:rsid w:val="00E12022"/>
    <w:rsid w:val="00E159BC"/>
    <w:rsid w:val="00E257C7"/>
    <w:rsid w:val="00E32859"/>
    <w:rsid w:val="00E36515"/>
    <w:rsid w:val="00E36770"/>
    <w:rsid w:val="00E40059"/>
    <w:rsid w:val="00E410AA"/>
    <w:rsid w:val="00E4257D"/>
    <w:rsid w:val="00E44B80"/>
    <w:rsid w:val="00E44B9D"/>
    <w:rsid w:val="00E50494"/>
    <w:rsid w:val="00E51E0D"/>
    <w:rsid w:val="00E54DA9"/>
    <w:rsid w:val="00E63ACE"/>
    <w:rsid w:val="00E6707E"/>
    <w:rsid w:val="00E707BA"/>
    <w:rsid w:val="00E75A58"/>
    <w:rsid w:val="00E77D00"/>
    <w:rsid w:val="00E81D04"/>
    <w:rsid w:val="00E91635"/>
    <w:rsid w:val="00E9658E"/>
    <w:rsid w:val="00EA6211"/>
    <w:rsid w:val="00EB2835"/>
    <w:rsid w:val="00EC142B"/>
    <w:rsid w:val="00EC496E"/>
    <w:rsid w:val="00EC75D0"/>
    <w:rsid w:val="00ED1391"/>
    <w:rsid w:val="00ED49CF"/>
    <w:rsid w:val="00EE1F70"/>
    <w:rsid w:val="00EE7061"/>
    <w:rsid w:val="00EF08E1"/>
    <w:rsid w:val="00EF3770"/>
    <w:rsid w:val="00EF37FF"/>
    <w:rsid w:val="00EF5AC6"/>
    <w:rsid w:val="00F0192F"/>
    <w:rsid w:val="00F06325"/>
    <w:rsid w:val="00F07354"/>
    <w:rsid w:val="00F146A5"/>
    <w:rsid w:val="00F2032A"/>
    <w:rsid w:val="00F204B0"/>
    <w:rsid w:val="00F41BD3"/>
    <w:rsid w:val="00F461C3"/>
    <w:rsid w:val="00F47B88"/>
    <w:rsid w:val="00F51280"/>
    <w:rsid w:val="00F546E2"/>
    <w:rsid w:val="00F6041B"/>
    <w:rsid w:val="00F60AE4"/>
    <w:rsid w:val="00F66A3A"/>
    <w:rsid w:val="00F67CB4"/>
    <w:rsid w:val="00F73E58"/>
    <w:rsid w:val="00F906DC"/>
    <w:rsid w:val="00FA2169"/>
    <w:rsid w:val="00FA4E65"/>
    <w:rsid w:val="00FA6F1A"/>
    <w:rsid w:val="00FA774B"/>
    <w:rsid w:val="00FB1A17"/>
    <w:rsid w:val="00FC22C7"/>
    <w:rsid w:val="00FC41D0"/>
    <w:rsid w:val="00FD04CF"/>
    <w:rsid w:val="00FD44E3"/>
    <w:rsid w:val="00FD5F57"/>
    <w:rsid w:val="00FD7129"/>
    <w:rsid w:val="00FE1B50"/>
    <w:rsid w:val="00FE6A77"/>
    <w:rsid w:val="00FE70A8"/>
    <w:rsid w:val="00FE75E5"/>
    <w:rsid w:val="00FF2037"/>
    <w:rsid w:val="00FF43EA"/>
    <w:rsid w:val="00FF5D88"/>
    <w:rsid w:val="00FF6D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CB3EA35-8891-4AED-AF6F-6365119C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6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89768C"/>
    <w:pPr>
      <w:keepNext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5"/>
    <w:qFormat/>
    <w:rsid w:val="00DE116C"/>
    <w:pPr>
      <w:jc w:val="center"/>
    </w:pPr>
    <w:rPr>
      <w:b/>
      <w:bCs/>
      <w:sz w:val="36"/>
      <w:lang w:val="x-none" w:eastAsia="x-none"/>
    </w:rPr>
  </w:style>
  <w:style w:type="paragraph" w:styleId="BodyTextIndent2">
    <w:name w:val="Body Text Indent 2"/>
    <w:basedOn w:val="Normal"/>
    <w:link w:val="2"/>
    <w:rsid w:val="00DE116C"/>
    <w:pPr>
      <w:spacing w:after="120" w:line="480" w:lineRule="auto"/>
      <w:ind w:left="283"/>
    </w:pPr>
  </w:style>
  <w:style w:type="paragraph" w:styleId="BodyTextIndent">
    <w:name w:val="Body Text Indent"/>
    <w:aliases w:val="Знак Знак"/>
    <w:basedOn w:val="Normal"/>
    <w:link w:val="a6"/>
    <w:rsid w:val="00565697"/>
    <w:pPr>
      <w:spacing w:after="120"/>
      <w:ind w:left="283"/>
    </w:pPr>
  </w:style>
  <w:style w:type="character" w:customStyle="1" w:styleId="2">
    <w:name w:val="Основной текст с отступом 2 Знак"/>
    <w:link w:val="BodyTextIndent2"/>
    <w:rsid w:val="00E1202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E120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">
    <w:name w:val="Цветовое выделение"/>
    <w:uiPriority w:val="99"/>
    <w:rsid w:val="00283820"/>
    <w:rPr>
      <w:b/>
      <w:bCs/>
      <w:color w:val="000080"/>
    </w:rPr>
  </w:style>
  <w:style w:type="character" w:customStyle="1" w:styleId="a0">
    <w:name w:val="Гипертекстовая ссылка"/>
    <w:uiPriority w:val="99"/>
    <w:rsid w:val="00283820"/>
    <w:rPr>
      <w:b/>
      <w:bCs/>
      <w:color w:val="008000"/>
    </w:rPr>
  </w:style>
  <w:style w:type="paragraph" w:customStyle="1" w:styleId="a1">
    <w:name w:val="Заголовок статьи"/>
    <w:basedOn w:val="Normal"/>
    <w:next w:val="Normal"/>
    <w:uiPriority w:val="99"/>
    <w:rsid w:val="0028382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2">
    <w:name w:val="Прижатый влево"/>
    <w:basedOn w:val="Normal"/>
    <w:next w:val="Normal"/>
    <w:uiPriority w:val="99"/>
    <w:rsid w:val="006D4B58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a3"/>
    <w:uiPriority w:val="99"/>
    <w:semiHidden/>
    <w:unhideWhenUsed/>
    <w:rsid w:val="00C7069F"/>
    <w:rPr>
      <w:rFonts w:ascii="Segoe UI" w:hAnsi="Segoe UI"/>
      <w:sz w:val="18"/>
      <w:szCs w:val="18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sid w:val="00C7069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4"/>
    <w:uiPriority w:val="99"/>
    <w:unhideWhenUsed/>
    <w:rsid w:val="00B0666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BodyText"/>
    <w:uiPriority w:val="99"/>
    <w:rsid w:val="00B0666E"/>
    <w:rPr>
      <w:sz w:val="24"/>
      <w:szCs w:val="24"/>
    </w:rPr>
  </w:style>
  <w:style w:type="character" w:styleId="Hyperlink">
    <w:name w:val="Hyperlink"/>
    <w:uiPriority w:val="99"/>
    <w:unhideWhenUsed/>
    <w:rsid w:val="00B0666E"/>
    <w:rPr>
      <w:color w:val="0563C1"/>
      <w:u w:val="single"/>
    </w:rPr>
  </w:style>
  <w:style w:type="character" w:customStyle="1" w:styleId="a5">
    <w:name w:val="Название Знак"/>
    <w:link w:val="Title"/>
    <w:rsid w:val="00277017"/>
    <w:rPr>
      <w:b/>
      <w:bCs/>
      <w:sz w:val="36"/>
      <w:szCs w:val="24"/>
    </w:rPr>
  </w:style>
  <w:style w:type="character" w:customStyle="1" w:styleId="a6">
    <w:name w:val="Основной текст с отступом Знак"/>
    <w:aliases w:val="Знак Знак Знак"/>
    <w:link w:val="BodyTextIndent"/>
    <w:rsid w:val="007330B0"/>
    <w:rPr>
      <w:sz w:val="24"/>
      <w:szCs w:val="24"/>
    </w:rPr>
  </w:style>
  <w:style w:type="character" w:customStyle="1" w:styleId="1">
    <w:name w:val="Заголовок 1 Знак"/>
    <w:link w:val="Heading1"/>
    <w:rsid w:val="0089768C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B7A1769E56CBD9E6CA28B3203F467A6C1D227F27A2C9A1216CF4432A4AF2W5O" TargetMode="External" /><Relationship Id="rId6" Type="http://schemas.openxmlformats.org/officeDocument/2006/relationships/hyperlink" Target="consultantplus://offline/ref=B7A1769E56CBD9E6CA28B3203F467A6C1D23762AAFCFA1216CF4432A4AF2W5O" TargetMode="External" /><Relationship Id="rId7" Type="http://schemas.openxmlformats.org/officeDocument/2006/relationships/hyperlink" Target="consultantplus://offline/ref=B7A1769E56CBD9E6CA28B3203F467A6C1D247E21ABCAA1216CF4432A4A25FA9B5F3F63F4B487F0W6O" TargetMode="External" /><Relationship Id="rId8" Type="http://schemas.openxmlformats.org/officeDocument/2006/relationships/hyperlink" Target="consultantplus://offline/ref=B7A1769E56CBD9E6CA28B3203F467A6C1D247E21ABCAA1216CF4432A4A25FA9B5F3F63F7B68203CAF3W9O" TargetMode="External" /><Relationship Id="rId9" Type="http://schemas.openxmlformats.org/officeDocument/2006/relationships/hyperlink" Target="consultantplus://offline/ref=B7A1769E56CBD9E6CA28B3203F467A6C1D247E21ABCAA1216CF4432A4A25FA9B5F3F63F7B68203CAF3WD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D59BC-2E1E-4078-8CB5-989F9E53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